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9"/>
        <w:gridCol w:w="2975"/>
      </w:tblGrid>
      <w:tr w:rsidR="00A13467" w:rsidRPr="00765D0C" w:rsidTr="003F3C79">
        <w:tc>
          <w:tcPr>
            <w:tcW w:w="5529" w:type="dxa"/>
          </w:tcPr>
          <w:p w:rsidR="00A13467" w:rsidRPr="00A55AFC" w:rsidRDefault="0043650F" w:rsidP="00A23A70">
            <w:pPr>
              <w:pStyle w:val="SemEspaamento"/>
              <w:rPr>
                <w:b/>
                <w:sz w:val="52"/>
                <w:szCs w:val="52"/>
                <w:lang w:val="en-US"/>
              </w:rPr>
            </w:pPr>
            <w:r w:rsidRPr="0043650F">
              <w:rPr>
                <w:highlight w:val="lightGray"/>
                <w:lang w:val="en-US"/>
              </w:rPr>
              <w:t xml:space="preserve"> </w:t>
            </w:r>
            <w:r w:rsidR="00A13467" w:rsidRPr="00A55AFC">
              <w:rPr>
                <w:b/>
                <w:sz w:val="52"/>
                <w:szCs w:val="52"/>
                <w:highlight w:val="lightGray"/>
                <w:lang w:val="en-US"/>
              </w:rPr>
              <w:t>Leonardo Dias Meneze</w:t>
            </w:r>
            <w:r w:rsidR="00504894" w:rsidRPr="00A55AFC">
              <w:rPr>
                <w:b/>
                <w:sz w:val="52"/>
                <w:szCs w:val="52"/>
                <w:highlight w:val="lightGray"/>
                <w:lang w:val="en-US"/>
              </w:rPr>
              <w:t>s</w:t>
            </w:r>
            <w:r w:rsidR="00504894" w:rsidRPr="00A55AFC">
              <w:rPr>
                <w:b/>
                <w:sz w:val="52"/>
                <w:szCs w:val="52"/>
                <w:lang w:val="en-US"/>
              </w:rPr>
              <w:t xml:space="preserve">   </w:t>
            </w:r>
            <w:r w:rsidRPr="00A55AFC">
              <w:rPr>
                <w:b/>
                <w:sz w:val="52"/>
                <w:szCs w:val="52"/>
                <w:lang w:val="en-US"/>
              </w:rPr>
              <w:t xml:space="preserve">     </w:t>
            </w:r>
          </w:p>
          <w:p w:rsidR="00A13467" w:rsidRPr="0043650F" w:rsidRDefault="00A13467">
            <w:pPr>
              <w:rPr>
                <w:lang w:val="en-US"/>
              </w:rPr>
            </w:pPr>
          </w:p>
          <w:p w:rsidR="00A13467" w:rsidRDefault="00A13467" w:rsidP="0043650F">
            <w:pPr>
              <w:jc w:val="center"/>
              <w:rPr>
                <w:i/>
                <w:sz w:val="32"/>
                <w:szCs w:val="32"/>
                <w:lang w:val="en-US"/>
              </w:rPr>
            </w:pPr>
            <w:r w:rsidRPr="0043650F">
              <w:rPr>
                <w:i/>
                <w:sz w:val="32"/>
                <w:szCs w:val="32"/>
                <w:lang w:val="en-US"/>
              </w:rPr>
              <w:t>System Analyst and Translator</w:t>
            </w:r>
          </w:p>
          <w:p w:rsidR="00C75321" w:rsidRDefault="00C75321" w:rsidP="0043650F">
            <w:pPr>
              <w:jc w:val="center"/>
              <w:rPr>
                <w:i/>
                <w:sz w:val="32"/>
                <w:szCs w:val="32"/>
                <w:lang w:val="en-US"/>
              </w:rPr>
            </w:pPr>
          </w:p>
          <w:p w:rsidR="00F23D0D" w:rsidRDefault="00725CB8" w:rsidP="00C23E78">
            <w:pPr>
              <w:jc w:val="center"/>
              <w:rPr>
                <w:i/>
                <w:lang w:val="en-US"/>
              </w:rPr>
            </w:pPr>
            <w:r w:rsidRPr="00725CB8">
              <w:rPr>
                <w:i/>
                <w:lang w:val="en-US"/>
              </w:rPr>
              <w:t>Profile at LinkedIn</w:t>
            </w:r>
            <w:r>
              <w:rPr>
                <w:i/>
                <w:lang w:val="en-US"/>
              </w:rPr>
              <w:t>:</w:t>
            </w:r>
          </w:p>
          <w:p w:rsidR="00C23E78" w:rsidRPr="00725CB8" w:rsidRDefault="00C23E78" w:rsidP="00C23E78">
            <w:pPr>
              <w:jc w:val="center"/>
              <w:rPr>
                <w:i/>
                <w:lang w:val="en-US"/>
              </w:rPr>
            </w:pPr>
          </w:p>
          <w:p w:rsidR="001A6E06" w:rsidRDefault="001A6E06" w:rsidP="00C23E78">
            <w:pPr>
              <w:jc w:val="center"/>
              <w:rPr>
                <w:i/>
                <w:sz w:val="32"/>
                <w:szCs w:val="32"/>
                <w:lang w:val="en-US"/>
              </w:rPr>
            </w:pPr>
            <w:r>
              <w:rPr>
                <w:noProof/>
                <w:lang w:eastAsia="pt-BR"/>
              </w:rPr>
              <w:drawing>
                <wp:inline distT="0" distB="0" distL="0" distR="0">
                  <wp:extent cx="409575" cy="409575"/>
                  <wp:effectExtent l="19050" t="0" r="9525" b="0"/>
                  <wp:docPr id="1" name="Imagem 1" descr="https://encrypted-tbn3.gstatic.com/images?q=tbn:ANd9GcTp1yT_5UVBHycb75IzbCzjF7a36USh7a9Vwvy-6bgoHUcOZEk5F67XoEJi">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3.gstatic.com/images?q=tbn:ANd9GcTp1yT_5UVBHycb75IzbCzjF7a36USh7a9Vwvy-6bgoHUcOZEk5F67XoEJi"/>
                          <pic:cNvPicPr>
                            <a:picLocks noChangeAspect="1" noChangeArrowheads="1"/>
                          </pic:cNvPicPr>
                        </pic:nvPicPr>
                        <pic:blipFill>
                          <a:blip r:embed="rId6" cstate="print"/>
                          <a:srcRect/>
                          <a:stretch>
                            <a:fillRect/>
                          </a:stretch>
                        </pic:blipFill>
                        <pic:spPr bwMode="auto">
                          <a:xfrm>
                            <a:off x="0" y="0"/>
                            <a:ext cx="409575" cy="409575"/>
                          </a:xfrm>
                          <a:prstGeom prst="rect">
                            <a:avLst/>
                          </a:prstGeom>
                          <a:noFill/>
                          <a:ln w="9525">
                            <a:noFill/>
                            <a:miter lim="800000"/>
                            <a:headEnd/>
                            <a:tailEnd/>
                          </a:ln>
                        </pic:spPr>
                      </pic:pic>
                    </a:graphicData>
                  </a:graphic>
                </wp:inline>
              </w:drawing>
            </w:r>
          </w:p>
          <w:p w:rsidR="00C75321" w:rsidRPr="0043650F" w:rsidRDefault="00C75321" w:rsidP="00D71C68">
            <w:pPr>
              <w:rPr>
                <w:i/>
                <w:sz w:val="32"/>
                <w:szCs w:val="32"/>
                <w:lang w:val="en-US"/>
              </w:rPr>
            </w:pPr>
          </w:p>
        </w:tc>
        <w:tc>
          <w:tcPr>
            <w:tcW w:w="2975" w:type="dxa"/>
          </w:tcPr>
          <w:p w:rsidR="00765D0C" w:rsidRDefault="00765D0C">
            <w:pPr>
              <w:rPr>
                <w:lang w:val="en-US"/>
              </w:rPr>
            </w:pPr>
          </w:p>
          <w:p w:rsidR="003F3C79" w:rsidRDefault="003F3C79">
            <w:pPr>
              <w:rPr>
                <w:lang w:val="en-US"/>
              </w:rPr>
            </w:pPr>
          </w:p>
          <w:p w:rsidR="003F3C79" w:rsidRDefault="003F3C79">
            <w:pPr>
              <w:rPr>
                <w:lang w:val="en-US"/>
              </w:rPr>
            </w:pPr>
          </w:p>
          <w:p w:rsidR="003F3C79" w:rsidRPr="00323666" w:rsidRDefault="003F3C79">
            <w:pPr>
              <w:rPr>
                <w:lang w:val="en-US"/>
              </w:rPr>
            </w:pPr>
          </w:p>
          <w:p w:rsidR="00765D0C" w:rsidRPr="00323666" w:rsidRDefault="004B2A3E">
            <w:pPr>
              <w:rPr>
                <w:lang w:val="en-US"/>
              </w:rPr>
            </w:pPr>
            <w:hyperlink r:id="rId7" w:history="1">
              <w:r w:rsidR="00765D0C" w:rsidRPr="00323666">
                <w:rPr>
                  <w:rStyle w:val="Hyperlink"/>
                  <w:lang w:val="en-US"/>
                </w:rPr>
                <w:t>ldmtranslator@gmail.com</w:t>
              </w:r>
            </w:hyperlink>
          </w:p>
          <w:p w:rsidR="00765D0C" w:rsidRPr="00323666" w:rsidRDefault="004B2A3E">
            <w:pPr>
              <w:rPr>
                <w:lang w:val="en-US"/>
              </w:rPr>
            </w:pPr>
            <w:r>
              <w:fldChar w:fldCharType="begin"/>
            </w:r>
            <w:r w:rsidRPr="004B2A3E">
              <w:rPr>
                <w:lang w:val="en-US"/>
              </w:rPr>
              <w:instrText xml:space="preserve"> HYPERLINK "mailto:diasflacleo@gmail.com" </w:instrText>
            </w:r>
            <w:r>
              <w:fldChar w:fldCharType="separate"/>
            </w:r>
            <w:r w:rsidR="00765D0C" w:rsidRPr="00323666">
              <w:rPr>
                <w:rStyle w:val="Hyperlink"/>
                <w:lang w:val="en-US"/>
              </w:rPr>
              <w:t>diasflacleo@gmail.com</w:t>
            </w:r>
            <w:r>
              <w:rPr>
                <w:rStyle w:val="Hyperlink"/>
                <w:lang w:val="en-US"/>
              </w:rPr>
              <w:fldChar w:fldCharType="end"/>
            </w:r>
          </w:p>
          <w:p w:rsidR="00765D0C" w:rsidRPr="00323666" w:rsidRDefault="00765D0C">
            <w:pPr>
              <w:rPr>
                <w:b/>
                <w:i/>
                <w:lang w:val="en-US"/>
              </w:rPr>
            </w:pPr>
            <w:proofErr w:type="gramStart"/>
            <w:r w:rsidRPr="00323666">
              <w:rPr>
                <w:b/>
                <w:i/>
              </w:rPr>
              <w:t>e-mail</w:t>
            </w:r>
            <w:proofErr w:type="gramEnd"/>
          </w:p>
          <w:p w:rsidR="00765D0C" w:rsidRPr="00765D0C" w:rsidRDefault="00765D0C">
            <w:pPr>
              <w:rPr>
                <w:lang w:val="en-US"/>
              </w:rPr>
            </w:pPr>
          </w:p>
        </w:tc>
      </w:tr>
    </w:tbl>
    <w:p w:rsidR="004B2A3E" w:rsidRPr="00A55AFC" w:rsidRDefault="004B2A3E" w:rsidP="004B2A3E">
      <w:pPr>
        <w:spacing w:after="0" w:line="240" w:lineRule="auto"/>
        <w:rPr>
          <w:i/>
          <w:sz w:val="32"/>
          <w:szCs w:val="32"/>
          <w:lang w:val="en-US"/>
        </w:rPr>
      </w:pPr>
    </w:p>
    <w:p w:rsidR="004B2A3E" w:rsidRPr="00B737C4" w:rsidRDefault="004B2A3E" w:rsidP="004B2A3E">
      <w:pPr>
        <w:pStyle w:val="SemEspaamento"/>
        <w:pBdr>
          <w:top w:val="single" w:sz="4" w:space="1" w:color="auto"/>
        </w:pBdr>
        <w:shd w:val="pct15" w:color="auto" w:fill="auto"/>
        <w:rPr>
          <w:b/>
          <w:i/>
          <w:sz w:val="32"/>
          <w:szCs w:val="32"/>
          <w:lang w:val="en-US"/>
        </w:rPr>
      </w:pPr>
      <w:r w:rsidRPr="00B737C4">
        <w:rPr>
          <w:b/>
          <w:i/>
          <w:sz w:val="32"/>
          <w:szCs w:val="32"/>
          <w:lang w:val="en-US"/>
        </w:rPr>
        <w:t>Profile</w:t>
      </w:r>
    </w:p>
    <w:p w:rsidR="004B2A3E" w:rsidRPr="009B1970" w:rsidRDefault="004B2A3E" w:rsidP="004B2A3E">
      <w:pPr>
        <w:pStyle w:val="SemEspaamento"/>
        <w:rPr>
          <w:lang w:val="en-US"/>
        </w:rPr>
      </w:pPr>
    </w:p>
    <w:p w:rsidR="004B2A3E" w:rsidRDefault="004B2A3E" w:rsidP="004B2A3E">
      <w:pPr>
        <w:pStyle w:val="SemEspaamento"/>
        <w:jc w:val="both"/>
        <w:rPr>
          <w:lang w:val="en-US"/>
        </w:rPr>
      </w:pPr>
      <w:r w:rsidRPr="00A20E6D">
        <w:rPr>
          <w:lang w:val="en-US"/>
        </w:rPr>
        <w:t>A developer and a system analyst with</w:t>
      </w:r>
      <w:r>
        <w:rPr>
          <w:lang w:val="en-US"/>
        </w:rPr>
        <w:t xml:space="preserve"> good experience with systems improvement, maintenance and development. Ability to study a client’s problems and processes related to system development in order to provide an accurate and effective solution. Good writing and communicating skills, documenting and reporting abilities. </w:t>
      </w:r>
    </w:p>
    <w:p w:rsidR="004B2A3E" w:rsidRDefault="004B2A3E" w:rsidP="004B2A3E">
      <w:pPr>
        <w:pStyle w:val="SemEspaamento"/>
        <w:jc w:val="both"/>
        <w:rPr>
          <w:lang w:val="en-US"/>
        </w:rPr>
      </w:pPr>
      <w:r>
        <w:rPr>
          <w:lang w:val="en-US"/>
        </w:rPr>
        <w:t>In addition, a translator with keen eye for details, computer and software knowledge matched with IT-related skills with a solid background experience generates high-quality translations and adaptations of IT content from English to Portuguese and vice-versa.</w:t>
      </w:r>
    </w:p>
    <w:p w:rsidR="004B2A3E" w:rsidRPr="00A55AFC" w:rsidRDefault="004B2A3E" w:rsidP="004B2A3E">
      <w:pPr>
        <w:spacing w:after="0" w:line="240" w:lineRule="auto"/>
        <w:rPr>
          <w:i/>
          <w:sz w:val="32"/>
          <w:szCs w:val="32"/>
          <w:lang w:val="en-US"/>
        </w:rPr>
      </w:pPr>
    </w:p>
    <w:p w:rsidR="004B2A3E" w:rsidRPr="00B737C4" w:rsidRDefault="004B2A3E" w:rsidP="004B2A3E">
      <w:pPr>
        <w:pStyle w:val="SemEspaamento"/>
        <w:pBdr>
          <w:top w:val="single" w:sz="4" w:space="1" w:color="auto"/>
        </w:pBdr>
        <w:shd w:val="pct15" w:color="auto" w:fill="auto"/>
        <w:rPr>
          <w:b/>
          <w:i/>
          <w:sz w:val="32"/>
          <w:szCs w:val="32"/>
          <w:lang w:val="en-US"/>
        </w:rPr>
      </w:pPr>
      <w:r w:rsidRPr="00B737C4">
        <w:rPr>
          <w:b/>
          <w:i/>
          <w:sz w:val="32"/>
          <w:szCs w:val="32"/>
          <w:lang w:val="en-US"/>
        </w:rPr>
        <w:t>Education and Training</w:t>
      </w:r>
    </w:p>
    <w:p w:rsidR="004B2A3E" w:rsidRDefault="004B2A3E" w:rsidP="004B2A3E">
      <w:pPr>
        <w:pStyle w:val="SemEspaamento"/>
        <w:rPr>
          <w:lang w:val="en-US"/>
        </w:rPr>
      </w:pPr>
    </w:p>
    <w:p w:rsidR="004B2A3E" w:rsidRDefault="004B2A3E" w:rsidP="004B2A3E">
      <w:pPr>
        <w:pStyle w:val="SemEspaamento"/>
        <w:rPr>
          <w:lang w:val="en-US"/>
        </w:rPr>
      </w:pPr>
      <w:r>
        <w:rPr>
          <w:lang w:val="en-US"/>
        </w:rPr>
        <w:tab/>
        <w:t xml:space="preserve">Graduate </w:t>
      </w:r>
      <w:r w:rsidRPr="00383826">
        <w:rPr>
          <w:lang w:val="en-US"/>
        </w:rPr>
        <w:t>Degree in</w:t>
      </w:r>
      <w:r w:rsidRPr="00383826">
        <w:rPr>
          <w:b/>
          <w:lang w:val="en-US"/>
        </w:rPr>
        <w:t xml:space="preserve"> English Language Translation</w:t>
      </w:r>
    </w:p>
    <w:p w:rsidR="004B2A3E" w:rsidRPr="00C85B39" w:rsidRDefault="004B2A3E" w:rsidP="004B2A3E">
      <w:pPr>
        <w:pStyle w:val="SemEspaamento"/>
        <w:ind w:firstLine="708"/>
      </w:pPr>
      <w:proofErr w:type="spellStart"/>
      <w:r w:rsidRPr="00C85B39">
        <w:t>Claretiano</w:t>
      </w:r>
      <w:proofErr w:type="spellEnd"/>
      <w:r w:rsidRPr="00C85B39">
        <w:t xml:space="preserve"> – Centro Universitário ,</w:t>
      </w:r>
      <w:r>
        <w:t xml:space="preserve"> Brasília, </w:t>
      </w:r>
      <w:proofErr w:type="spellStart"/>
      <w:r>
        <w:t>Brazil</w:t>
      </w:r>
      <w:proofErr w:type="spellEnd"/>
      <w:r w:rsidRPr="00C85B39">
        <w:t xml:space="preserve"> 2014 – </w:t>
      </w:r>
      <w:r>
        <w:t>2014</w:t>
      </w:r>
    </w:p>
    <w:p w:rsidR="004B2A3E" w:rsidRPr="00C85B39" w:rsidRDefault="004B2A3E" w:rsidP="004B2A3E">
      <w:pPr>
        <w:pStyle w:val="SemEspaamento"/>
      </w:pPr>
    </w:p>
    <w:p w:rsidR="004B2A3E" w:rsidRDefault="004B2A3E" w:rsidP="004B2A3E">
      <w:pPr>
        <w:pStyle w:val="SemEspaamento"/>
        <w:rPr>
          <w:lang w:val="en-US"/>
        </w:rPr>
      </w:pPr>
      <w:r w:rsidRPr="00C85B39">
        <w:tab/>
      </w:r>
      <w:r>
        <w:rPr>
          <w:lang w:val="en-US"/>
        </w:rPr>
        <w:t>Technologist Degree in</w:t>
      </w:r>
      <w:r w:rsidRPr="00383826">
        <w:rPr>
          <w:b/>
          <w:lang w:val="en-US"/>
        </w:rPr>
        <w:t xml:space="preserve"> System Analysis and Development</w:t>
      </w:r>
    </w:p>
    <w:p w:rsidR="004B2A3E" w:rsidRDefault="004B2A3E" w:rsidP="004B2A3E">
      <w:pPr>
        <w:pStyle w:val="SemEspaamento"/>
      </w:pPr>
      <w:r w:rsidRPr="00DA3757">
        <w:rPr>
          <w:lang w:val="en-US"/>
        </w:rPr>
        <w:t xml:space="preserve"> </w:t>
      </w:r>
      <w:r>
        <w:rPr>
          <w:lang w:val="en-US"/>
        </w:rPr>
        <w:tab/>
      </w:r>
      <w:r w:rsidRPr="00EF0AEA">
        <w:t>UNICEUB – Centro Universitário de Brasília,</w:t>
      </w:r>
      <w:r>
        <w:t xml:space="preserve"> Brasília, </w:t>
      </w:r>
      <w:proofErr w:type="spellStart"/>
      <w:r>
        <w:t>Brazil</w:t>
      </w:r>
      <w:proofErr w:type="spellEnd"/>
      <w:r>
        <w:t>,</w:t>
      </w:r>
      <w:r w:rsidRPr="00EF0AEA">
        <w:t xml:space="preserve"> </w:t>
      </w:r>
      <w:r>
        <w:t xml:space="preserve">2008 – </w:t>
      </w:r>
      <w:r w:rsidRPr="00EF0AEA">
        <w:t>2010</w:t>
      </w:r>
    </w:p>
    <w:p w:rsidR="004B2A3E" w:rsidRDefault="004B2A3E" w:rsidP="004B2A3E">
      <w:pPr>
        <w:pStyle w:val="SemEspaamento"/>
      </w:pPr>
    </w:p>
    <w:p w:rsidR="004B2A3E" w:rsidRDefault="004B2A3E" w:rsidP="004B2A3E">
      <w:pPr>
        <w:pStyle w:val="SemEspaamento"/>
      </w:pPr>
      <w:r>
        <w:tab/>
      </w:r>
      <w:proofErr w:type="spellStart"/>
      <w:r>
        <w:t>Degree</w:t>
      </w:r>
      <w:proofErr w:type="spellEnd"/>
      <w:r>
        <w:t xml:space="preserve"> in </w:t>
      </w:r>
      <w:proofErr w:type="spellStart"/>
      <w:r w:rsidRPr="00B90B55">
        <w:rPr>
          <w:b/>
        </w:rPr>
        <w:t>English</w:t>
      </w:r>
      <w:proofErr w:type="spellEnd"/>
      <w:r w:rsidRPr="00B90B55">
        <w:rPr>
          <w:b/>
        </w:rPr>
        <w:t xml:space="preserve"> </w:t>
      </w:r>
      <w:proofErr w:type="spellStart"/>
      <w:r w:rsidRPr="00B90B55">
        <w:rPr>
          <w:b/>
        </w:rPr>
        <w:t>Language</w:t>
      </w:r>
      <w:proofErr w:type="spellEnd"/>
    </w:p>
    <w:p w:rsidR="004B2A3E" w:rsidRDefault="004B2A3E" w:rsidP="004B2A3E">
      <w:pPr>
        <w:pStyle w:val="SemEspaamento"/>
      </w:pPr>
      <w:r>
        <w:tab/>
        <w:t xml:space="preserve">CILC -  Centro Interescolar de Línguas de Ceilândia, Brasília, </w:t>
      </w:r>
      <w:proofErr w:type="spellStart"/>
      <w:r>
        <w:t>Brazil</w:t>
      </w:r>
      <w:proofErr w:type="spellEnd"/>
      <w:r>
        <w:t>, 1996 – 2002</w:t>
      </w:r>
    </w:p>
    <w:p w:rsidR="004B2A3E" w:rsidRDefault="004B2A3E" w:rsidP="004B2A3E">
      <w:pPr>
        <w:pStyle w:val="SemEspaamento"/>
      </w:pPr>
    </w:p>
    <w:p w:rsidR="004B2A3E" w:rsidRDefault="004B2A3E" w:rsidP="004B2A3E">
      <w:pPr>
        <w:pStyle w:val="SemEspaamento"/>
      </w:pPr>
      <w:r>
        <w:tab/>
      </w:r>
      <w:proofErr w:type="spellStart"/>
      <w:r>
        <w:t>Technical</w:t>
      </w:r>
      <w:proofErr w:type="spellEnd"/>
      <w:r>
        <w:t xml:space="preserve"> </w:t>
      </w:r>
      <w:proofErr w:type="spellStart"/>
      <w:r>
        <w:t>Degree</w:t>
      </w:r>
      <w:proofErr w:type="spellEnd"/>
      <w:r>
        <w:t xml:space="preserve"> in </w:t>
      </w:r>
      <w:proofErr w:type="spellStart"/>
      <w:r w:rsidRPr="00B90B55">
        <w:rPr>
          <w:b/>
        </w:rPr>
        <w:t>Electronics</w:t>
      </w:r>
      <w:proofErr w:type="spellEnd"/>
    </w:p>
    <w:p w:rsidR="004B2A3E" w:rsidRDefault="004B2A3E" w:rsidP="004B2A3E">
      <w:pPr>
        <w:pStyle w:val="SemEspaamento"/>
      </w:pPr>
      <w:r>
        <w:tab/>
        <w:t xml:space="preserve">ETB – Escola Técnica de Brasília, Brasília, </w:t>
      </w:r>
      <w:proofErr w:type="spellStart"/>
      <w:r>
        <w:t>Brazil</w:t>
      </w:r>
      <w:proofErr w:type="spellEnd"/>
      <w:r>
        <w:t>, 2000 – 2002</w:t>
      </w:r>
    </w:p>
    <w:p w:rsidR="004B2A3E" w:rsidRDefault="004B2A3E" w:rsidP="004B2A3E">
      <w:pPr>
        <w:pStyle w:val="SemEspaamento"/>
      </w:pPr>
    </w:p>
    <w:p w:rsidR="004B2A3E" w:rsidRDefault="004B2A3E" w:rsidP="004B2A3E">
      <w:pPr>
        <w:pStyle w:val="SemEspaamento"/>
      </w:pPr>
      <w:r>
        <w:tab/>
      </w:r>
      <w:r w:rsidRPr="00B90B55">
        <w:rPr>
          <w:b/>
        </w:rPr>
        <w:t xml:space="preserve">COBOL </w:t>
      </w:r>
      <w:proofErr w:type="spellStart"/>
      <w:r>
        <w:t>Course</w:t>
      </w:r>
      <w:proofErr w:type="spellEnd"/>
    </w:p>
    <w:p w:rsidR="004B2A3E" w:rsidRDefault="004B2A3E" w:rsidP="004B2A3E">
      <w:pPr>
        <w:pStyle w:val="SemEspaamento"/>
      </w:pPr>
      <w:r>
        <w:tab/>
      </w:r>
      <w:proofErr w:type="spellStart"/>
      <w:r>
        <w:t>Webdoo</w:t>
      </w:r>
      <w:proofErr w:type="spellEnd"/>
      <w:r>
        <w:t xml:space="preserve">  Informática – Soluções em Tecnologia da Informação, Brasília, </w:t>
      </w:r>
      <w:proofErr w:type="spellStart"/>
      <w:r>
        <w:t>Brazil</w:t>
      </w:r>
      <w:proofErr w:type="spellEnd"/>
      <w:r>
        <w:t>, 2013</w:t>
      </w:r>
    </w:p>
    <w:p w:rsidR="004B2A3E" w:rsidRDefault="004B2A3E" w:rsidP="004B2A3E">
      <w:pPr>
        <w:pStyle w:val="SemEspaamento"/>
      </w:pPr>
    </w:p>
    <w:p w:rsidR="004B2A3E" w:rsidRPr="00DA3757" w:rsidRDefault="004B2A3E" w:rsidP="004B2A3E">
      <w:pPr>
        <w:pStyle w:val="SemEspaamento"/>
        <w:rPr>
          <w:lang w:val="en-US"/>
        </w:rPr>
      </w:pPr>
      <w:r>
        <w:tab/>
      </w:r>
      <w:r w:rsidRPr="00DA3757">
        <w:rPr>
          <w:b/>
          <w:lang w:val="en-US"/>
        </w:rPr>
        <w:t xml:space="preserve">Technical </w:t>
      </w:r>
      <w:proofErr w:type="spellStart"/>
      <w:r w:rsidRPr="00DA3757">
        <w:rPr>
          <w:b/>
          <w:lang w:val="en-US"/>
        </w:rPr>
        <w:t>Suport</w:t>
      </w:r>
      <w:proofErr w:type="spellEnd"/>
      <w:r w:rsidRPr="00DA3757">
        <w:rPr>
          <w:lang w:val="en-US"/>
        </w:rPr>
        <w:t xml:space="preserve"> Course</w:t>
      </w:r>
    </w:p>
    <w:p w:rsidR="004B2A3E" w:rsidRDefault="004B2A3E" w:rsidP="004B2A3E">
      <w:pPr>
        <w:pStyle w:val="SemEspaamento"/>
        <w:rPr>
          <w:lang w:val="en-US"/>
        </w:rPr>
      </w:pPr>
      <w:r w:rsidRPr="00DA3757">
        <w:rPr>
          <w:lang w:val="en-US"/>
        </w:rPr>
        <w:tab/>
        <w:t>EIBNET ,Brasília Brazil</w:t>
      </w:r>
    </w:p>
    <w:p w:rsidR="004B2A3E" w:rsidRPr="00DA3757" w:rsidRDefault="004B2A3E" w:rsidP="004B2A3E">
      <w:pPr>
        <w:pStyle w:val="SemEspaamento"/>
        <w:rPr>
          <w:lang w:val="en-US"/>
        </w:rPr>
      </w:pPr>
    </w:p>
    <w:p w:rsidR="004B2A3E" w:rsidRDefault="004B2A3E" w:rsidP="004B2A3E">
      <w:pPr>
        <w:pStyle w:val="SemEspaamento"/>
        <w:rPr>
          <w:lang w:val="en-US"/>
        </w:rPr>
      </w:pPr>
    </w:p>
    <w:p w:rsidR="004B2A3E" w:rsidRDefault="004B2A3E" w:rsidP="004B2A3E">
      <w:pPr>
        <w:pStyle w:val="SemEspaamento"/>
        <w:rPr>
          <w:i/>
          <w:sz w:val="32"/>
          <w:szCs w:val="32"/>
          <w:lang w:val="en-US"/>
        </w:rPr>
      </w:pPr>
    </w:p>
    <w:p w:rsidR="004B2A3E" w:rsidRDefault="004B2A3E" w:rsidP="004B2A3E">
      <w:pPr>
        <w:pStyle w:val="SemEspaamento"/>
        <w:rPr>
          <w:i/>
          <w:sz w:val="32"/>
          <w:szCs w:val="32"/>
          <w:lang w:val="en-US"/>
        </w:rPr>
      </w:pPr>
    </w:p>
    <w:p w:rsidR="004B2A3E" w:rsidRDefault="004B2A3E" w:rsidP="004B2A3E">
      <w:pPr>
        <w:pStyle w:val="SemEspaamento"/>
        <w:rPr>
          <w:i/>
          <w:sz w:val="32"/>
          <w:szCs w:val="32"/>
          <w:lang w:val="en-US"/>
        </w:rPr>
      </w:pPr>
    </w:p>
    <w:p w:rsidR="004B2A3E" w:rsidRPr="00DA3757" w:rsidRDefault="004B2A3E" w:rsidP="004B2A3E">
      <w:pPr>
        <w:pStyle w:val="SemEspaamento"/>
        <w:rPr>
          <w:i/>
          <w:sz w:val="32"/>
          <w:szCs w:val="32"/>
          <w:lang w:val="en-US"/>
        </w:rPr>
      </w:pPr>
    </w:p>
    <w:p w:rsidR="004B2A3E" w:rsidRPr="00B737C4" w:rsidRDefault="004B2A3E" w:rsidP="004B2A3E">
      <w:pPr>
        <w:pStyle w:val="SemEspaamento"/>
        <w:pBdr>
          <w:top w:val="single" w:sz="4" w:space="1" w:color="auto"/>
        </w:pBdr>
        <w:shd w:val="pct15" w:color="auto" w:fill="auto"/>
        <w:rPr>
          <w:b/>
          <w:i/>
          <w:sz w:val="32"/>
          <w:szCs w:val="32"/>
          <w:lang w:val="en-US"/>
        </w:rPr>
      </w:pPr>
      <w:proofErr w:type="spellStart"/>
      <w:r w:rsidRPr="00B737C4">
        <w:rPr>
          <w:b/>
          <w:i/>
          <w:sz w:val="32"/>
          <w:szCs w:val="32"/>
          <w:lang w:val="en-US"/>
        </w:rPr>
        <w:lastRenderedPageBreak/>
        <w:t>Softwares</w:t>
      </w:r>
      <w:proofErr w:type="spellEnd"/>
      <w:r w:rsidRPr="00B737C4">
        <w:rPr>
          <w:b/>
          <w:i/>
          <w:sz w:val="32"/>
          <w:szCs w:val="32"/>
          <w:lang w:val="en-US"/>
        </w:rPr>
        <w:t xml:space="preserve"> and Technical</w:t>
      </w:r>
    </w:p>
    <w:p w:rsidR="004B2A3E" w:rsidRDefault="004B2A3E" w:rsidP="004B2A3E">
      <w:pPr>
        <w:rPr>
          <w:lang w:val="en-US"/>
        </w:rPr>
      </w:pPr>
    </w:p>
    <w:p w:rsidR="004B2A3E" w:rsidRDefault="004B2A3E" w:rsidP="004B2A3E">
      <w:pPr>
        <w:rPr>
          <w:lang w:val="en-US"/>
        </w:rPr>
        <w:sectPr w:rsidR="004B2A3E">
          <w:pgSz w:w="11906" w:h="16838"/>
          <w:pgMar w:top="1417" w:right="1701" w:bottom="1417" w:left="1701" w:header="708" w:footer="708" w:gutter="0"/>
          <w:cols w:space="708"/>
          <w:docGrid w:linePitch="360"/>
        </w:sectPr>
      </w:pPr>
    </w:p>
    <w:p w:rsidR="004B2A3E" w:rsidRDefault="004B2A3E" w:rsidP="004B2A3E">
      <w:pPr>
        <w:spacing w:after="100"/>
        <w:rPr>
          <w:lang w:val="en-US"/>
        </w:rPr>
      </w:pPr>
      <w:r>
        <w:rPr>
          <w:lang w:val="en-US"/>
        </w:rPr>
        <w:lastRenderedPageBreak/>
        <w:t xml:space="preserve"> HTML</w:t>
      </w:r>
    </w:p>
    <w:p w:rsidR="004B2A3E" w:rsidRDefault="004B2A3E" w:rsidP="004B2A3E">
      <w:pPr>
        <w:spacing w:after="100"/>
        <w:rPr>
          <w:lang w:val="en-US"/>
        </w:rPr>
      </w:pPr>
      <w:r>
        <w:rPr>
          <w:lang w:val="en-US"/>
        </w:rPr>
        <w:t xml:space="preserve"> Java</w:t>
      </w:r>
    </w:p>
    <w:p w:rsidR="004B2A3E" w:rsidRDefault="004B2A3E" w:rsidP="004B2A3E">
      <w:pPr>
        <w:spacing w:after="100"/>
        <w:rPr>
          <w:lang w:val="en-US"/>
        </w:rPr>
      </w:pPr>
      <w:proofErr w:type="spellStart"/>
      <w:r>
        <w:rPr>
          <w:lang w:val="en-US"/>
        </w:rPr>
        <w:t>Javascript</w:t>
      </w:r>
      <w:proofErr w:type="spellEnd"/>
    </w:p>
    <w:p w:rsidR="004B2A3E" w:rsidRDefault="004B2A3E" w:rsidP="004B2A3E">
      <w:pPr>
        <w:spacing w:after="100"/>
        <w:rPr>
          <w:lang w:val="en-US"/>
        </w:rPr>
      </w:pPr>
      <w:r>
        <w:rPr>
          <w:lang w:val="en-US"/>
        </w:rPr>
        <w:t>MVC</w:t>
      </w:r>
    </w:p>
    <w:p w:rsidR="004B2A3E" w:rsidRDefault="004B2A3E" w:rsidP="004B2A3E">
      <w:pPr>
        <w:spacing w:after="100"/>
        <w:rPr>
          <w:lang w:val="en-US"/>
        </w:rPr>
      </w:pPr>
      <w:r>
        <w:rPr>
          <w:lang w:val="en-US"/>
        </w:rPr>
        <w:t xml:space="preserve">Struts </w:t>
      </w:r>
    </w:p>
    <w:p w:rsidR="004B2A3E" w:rsidRDefault="004B2A3E" w:rsidP="004B2A3E">
      <w:pPr>
        <w:spacing w:after="100"/>
        <w:rPr>
          <w:lang w:val="en-US"/>
        </w:rPr>
      </w:pPr>
      <w:r>
        <w:rPr>
          <w:lang w:val="en-US"/>
        </w:rPr>
        <w:t>SQL</w:t>
      </w:r>
    </w:p>
    <w:p w:rsidR="004B2A3E" w:rsidRDefault="004B2A3E" w:rsidP="004B2A3E">
      <w:pPr>
        <w:spacing w:after="100"/>
        <w:rPr>
          <w:lang w:val="en-US"/>
        </w:rPr>
      </w:pPr>
      <w:proofErr w:type="spellStart"/>
      <w:r>
        <w:rPr>
          <w:lang w:val="en-US"/>
        </w:rPr>
        <w:t>Mysql</w:t>
      </w:r>
      <w:proofErr w:type="spellEnd"/>
    </w:p>
    <w:p w:rsidR="004B2A3E" w:rsidRDefault="004B2A3E" w:rsidP="004B2A3E">
      <w:pPr>
        <w:spacing w:after="100"/>
        <w:rPr>
          <w:lang w:val="en-US"/>
        </w:rPr>
      </w:pPr>
      <w:r>
        <w:rPr>
          <w:lang w:val="en-US"/>
        </w:rPr>
        <w:t>Power Designer</w:t>
      </w:r>
    </w:p>
    <w:p w:rsidR="004B2A3E" w:rsidRDefault="004B2A3E" w:rsidP="004B2A3E">
      <w:pPr>
        <w:spacing w:after="100"/>
        <w:rPr>
          <w:lang w:val="en-US"/>
        </w:rPr>
      </w:pPr>
      <w:r>
        <w:rPr>
          <w:lang w:val="en-US"/>
        </w:rPr>
        <w:t>BPMN</w:t>
      </w:r>
    </w:p>
    <w:p w:rsidR="004B2A3E" w:rsidRPr="002E676E" w:rsidRDefault="004B2A3E" w:rsidP="004B2A3E">
      <w:pPr>
        <w:spacing w:after="100"/>
        <w:rPr>
          <w:lang w:val="en-US"/>
        </w:rPr>
      </w:pPr>
      <w:proofErr w:type="spellStart"/>
      <w:r w:rsidRPr="002E676E">
        <w:rPr>
          <w:lang w:val="en-US"/>
        </w:rPr>
        <w:t>Bizagi</w:t>
      </w:r>
      <w:proofErr w:type="spellEnd"/>
    </w:p>
    <w:p w:rsidR="004B2A3E" w:rsidRPr="002E676E" w:rsidRDefault="004B2A3E" w:rsidP="004B2A3E">
      <w:pPr>
        <w:spacing w:after="100"/>
        <w:rPr>
          <w:lang w:val="en-US"/>
        </w:rPr>
      </w:pPr>
      <w:r w:rsidRPr="002E676E">
        <w:rPr>
          <w:lang w:val="en-US"/>
        </w:rPr>
        <w:t>Microsoft Visio</w:t>
      </w:r>
    </w:p>
    <w:p w:rsidR="004B2A3E" w:rsidRPr="002E676E" w:rsidRDefault="004B2A3E" w:rsidP="004B2A3E">
      <w:pPr>
        <w:spacing w:after="100"/>
        <w:rPr>
          <w:lang w:val="en-US"/>
        </w:rPr>
      </w:pPr>
      <w:r w:rsidRPr="002E676E">
        <w:rPr>
          <w:lang w:val="en-US"/>
        </w:rPr>
        <w:t>JIRA</w:t>
      </w:r>
    </w:p>
    <w:p w:rsidR="004B2A3E" w:rsidRPr="002E676E" w:rsidRDefault="004B2A3E" w:rsidP="004B2A3E">
      <w:pPr>
        <w:spacing w:after="100"/>
        <w:rPr>
          <w:lang w:val="en-US"/>
        </w:rPr>
      </w:pPr>
      <w:r w:rsidRPr="002E676E">
        <w:rPr>
          <w:lang w:val="en-US"/>
        </w:rPr>
        <w:t>DB Browser for SQLite</w:t>
      </w:r>
    </w:p>
    <w:p w:rsidR="004B2A3E" w:rsidRPr="002E676E" w:rsidRDefault="004B2A3E" w:rsidP="004B2A3E">
      <w:pPr>
        <w:spacing w:after="100"/>
        <w:rPr>
          <w:lang w:val="en-US"/>
        </w:rPr>
      </w:pPr>
      <w:r w:rsidRPr="002E676E">
        <w:rPr>
          <w:lang w:val="en-US"/>
        </w:rPr>
        <w:t>Zephyr</w:t>
      </w:r>
    </w:p>
    <w:p w:rsidR="004B2A3E" w:rsidRPr="004B2A3E" w:rsidRDefault="004B2A3E" w:rsidP="004B2A3E">
      <w:pPr>
        <w:spacing w:after="100"/>
        <w:rPr>
          <w:lang w:val="en-US"/>
        </w:rPr>
      </w:pPr>
      <w:r w:rsidRPr="004B2A3E">
        <w:rPr>
          <w:lang w:val="en-US"/>
        </w:rPr>
        <w:t>Jude</w:t>
      </w:r>
    </w:p>
    <w:p w:rsidR="004B2A3E" w:rsidRPr="004B2A3E" w:rsidRDefault="004B2A3E" w:rsidP="004B2A3E">
      <w:pPr>
        <w:spacing w:after="100"/>
        <w:rPr>
          <w:lang w:val="en-US"/>
        </w:rPr>
      </w:pPr>
      <w:r w:rsidRPr="004B2A3E">
        <w:rPr>
          <w:lang w:val="en-US"/>
        </w:rPr>
        <w:t>UML</w:t>
      </w:r>
    </w:p>
    <w:p w:rsidR="004B2A3E" w:rsidRPr="004B2A3E" w:rsidRDefault="004B2A3E" w:rsidP="004B2A3E">
      <w:pPr>
        <w:spacing w:after="100"/>
        <w:rPr>
          <w:lang w:val="en-US"/>
        </w:rPr>
      </w:pPr>
      <w:r w:rsidRPr="004B2A3E">
        <w:rPr>
          <w:lang w:val="en-US"/>
        </w:rPr>
        <w:t>Cobol</w:t>
      </w:r>
    </w:p>
    <w:p w:rsidR="004B2A3E" w:rsidRPr="004B2A3E" w:rsidRDefault="004B2A3E" w:rsidP="004B2A3E">
      <w:pPr>
        <w:spacing w:after="100"/>
        <w:rPr>
          <w:lang w:val="en-US"/>
        </w:rPr>
      </w:pPr>
      <w:r w:rsidRPr="004B2A3E">
        <w:rPr>
          <w:lang w:val="en-US"/>
        </w:rPr>
        <w:t>Z/OS</w:t>
      </w:r>
    </w:p>
    <w:p w:rsidR="004B2A3E" w:rsidRPr="004B2A3E" w:rsidRDefault="004B2A3E" w:rsidP="004B2A3E">
      <w:pPr>
        <w:spacing w:after="100"/>
        <w:rPr>
          <w:lang w:val="en-US"/>
        </w:rPr>
      </w:pPr>
      <w:r w:rsidRPr="004B2A3E">
        <w:rPr>
          <w:lang w:val="en-US"/>
        </w:rPr>
        <w:t>DB2</w:t>
      </w:r>
    </w:p>
    <w:p w:rsidR="004B2A3E" w:rsidRDefault="004B2A3E" w:rsidP="004B2A3E">
      <w:pPr>
        <w:spacing w:after="100"/>
        <w:rPr>
          <w:lang w:val="en-US"/>
        </w:rPr>
      </w:pPr>
      <w:proofErr w:type="spellStart"/>
      <w:r>
        <w:rPr>
          <w:lang w:val="en-US"/>
        </w:rPr>
        <w:t>Netbeans</w:t>
      </w:r>
      <w:proofErr w:type="spellEnd"/>
    </w:p>
    <w:p w:rsidR="004B2A3E" w:rsidRDefault="004B2A3E" w:rsidP="004B2A3E">
      <w:pPr>
        <w:spacing w:after="100"/>
        <w:rPr>
          <w:lang w:val="en-US"/>
        </w:rPr>
      </w:pPr>
      <w:r>
        <w:rPr>
          <w:lang w:val="en-US"/>
        </w:rPr>
        <w:t>Eclipse</w:t>
      </w:r>
    </w:p>
    <w:p w:rsidR="004B2A3E" w:rsidRDefault="004B2A3E" w:rsidP="004B2A3E">
      <w:pPr>
        <w:spacing w:after="100"/>
        <w:rPr>
          <w:lang w:val="en-US"/>
        </w:rPr>
      </w:pPr>
      <w:r>
        <w:rPr>
          <w:lang w:val="en-US"/>
        </w:rPr>
        <w:t>Microsoft Office</w:t>
      </w:r>
    </w:p>
    <w:p w:rsidR="004B2A3E" w:rsidRDefault="004B2A3E" w:rsidP="004B2A3E">
      <w:pPr>
        <w:spacing w:after="100"/>
        <w:rPr>
          <w:lang w:val="en-US"/>
        </w:rPr>
      </w:pPr>
      <w:proofErr w:type="spellStart"/>
      <w:r>
        <w:rPr>
          <w:lang w:val="en-US"/>
        </w:rPr>
        <w:t>BrOffice</w:t>
      </w:r>
      <w:proofErr w:type="spellEnd"/>
    </w:p>
    <w:p w:rsidR="004B2A3E" w:rsidRDefault="004B2A3E" w:rsidP="004B2A3E">
      <w:pPr>
        <w:spacing w:after="100"/>
        <w:rPr>
          <w:lang w:val="en-US"/>
        </w:rPr>
      </w:pPr>
      <w:proofErr w:type="spellStart"/>
      <w:r>
        <w:rPr>
          <w:lang w:val="en-US"/>
        </w:rPr>
        <w:t>Aegisub</w:t>
      </w:r>
      <w:proofErr w:type="spellEnd"/>
    </w:p>
    <w:p w:rsidR="004B2A3E" w:rsidRDefault="004B2A3E" w:rsidP="004B2A3E">
      <w:pPr>
        <w:spacing w:after="100"/>
        <w:rPr>
          <w:lang w:val="en-US"/>
        </w:rPr>
      </w:pPr>
      <w:proofErr w:type="spellStart"/>
      <w:r>
        <w:rPr>
          <w:lang w:val="en-US"/>
        </w:rPr>
        <w:t>OmegaT</w:t>
      </w:r>
      <w:proofErr w:type="spellEnd"/>
    </w:p>
    <w:p w:rsidR="004B2A3E" w:rsidRDefault="004B2A3E" w:rsidP="004B2A3E">
      <w:pPr>
        <w:spacing w:after="100"/>
        <w:rPr>
          <w:lang w:val="en-US"/>
        </w:rPr>
      </w:pPr>
      <w:proofErr w:type="spellStart"/>
      <w:r>
        <w:rPr>
          <w:lang w:val="en-US"/>
        </w:rPr>
        <w:t>Foxit</w:t>
      </w:r>
      <w:proofErr w:type="spellEnd"/>
      <w:r>
        <w:rPr>
          <w:lang w:val="en-US"/>
        </w:rPr>
        <w:t xml:space="preserve"> Reader</w:t>
      </w:r>
    </w:p>
    <w:p w:rsidR="004B2A3E" w:rsidRDefault="004B2A3E" w:rsidP="004B2A3E">
      <w:pPr>
        <w:spacing w:after="100"/>
        <w:rPr>
          <w:lang w:val="en-US"/>
        </w:rPr>
      </w:pPr>
      <w:r>
        <w:rPr>
          <w:lang w:val="en-US"/>
        </w:rPr>
        <w:t>Adobe Reader</w:t>
      </w:r>
    </w:p>
    <w:p w:rsidR="004B2A3E" w:rsidRDefault="004B2A3E" w:rsidP="004B2A3E">
      <w:pPr>
        <w:spacing w:after="100"/>
        <w:rPr>
          <w:lang w:val="en-US"/>
        </w:rPr>
      </w:pPr>
      <w:r>
        <w:rPr>
          <w:lang w:val="en-US"/>
        </w:rPr>
        <w:t>Android Development</w:t>
      </w:r>
    </w:p>
    <w:p w:rsidR="004B2A3E" w:rsidRDefault="004B2A3E" w:rsidP="004B2A3E">
      <w:pPr>
        <w:spacing w:after="100"/>
        <w:rPr>
          <w:lang w:val="en-US"/>
        </w:rPr>
      </w:pPr>
      <w:r>
        <w:rPr>
          <w:lang w:val="en-US"/>
        </w:rPr>
        <w:t>Windows Family</w:t>
      </w:r>
    </w:p>
    <w:p w:rsidR="004B2A3E" w:rsidRDefault="004B2A3E" w:rsidP="004B2A3E">
      <w:pPr>
        <w:spacing w:after="100"/>
        <w:rPr>
          <w:lang w:val="en-US"/>
        </w:rPr>
      </w:pPr>
      <w:r>
        <w:rPr>
          <w:lang w:val="en-US"/>
        </w:rPr>
        <w:t>Firefox</w:t>
      </w:r>
    </w:p>
    <w:p w:rsidR="004B2A3E" w:rsidRDefault="004B2A3E" w:rsidP="004B2A3E">
      <w:pPr>
        <w:spacing w:after="100"/>
        <w:rPr>
          <w:lang w:val="en-US"/>
        </w:rPr>
      </w:pPr>
      <w:r>
        <w:rPr>
          <w:lang w:val="en-US"/>
        </w:rPr>
        <w:t>Chrome</w:t>
      </w:r>
    </w:p>
    <w:p w:rsidR="004B2A3E" w:rsidRDefault="004B2A3E" w:rsidP="004B2A3E">
      <w:pPr>
        <w:spacing w:after="100"/>
        <w:rPr>
          <w:lang w:val="en-US"/>
        </w:rPr>
      </w:pPr>
      <w:r>
        <w:rPr>
          <w:lang w:val="en-US"/>
        </w:rPr>
        <w:t>Internet Explorer</w:t>
      </w:r>
    </w:p>
    <w:p w:rsidR="004B2A3E" w:rsidRDefault="004B2A3E" w:rsidP="004B2A3E">
      <w:pPr>
        <w:spacing w:after="100"/>
        <w:rPr>
          <w:lang w:val="en-US"/>
        </w:rPr>
      </w:pPr>
      <w:proofErr w:type="spellStart"/>
      <w:r>
        <w:rPr>
          <w:lang w:val="en-US"/>
        </w:rPr>
        <w:lastRenderedPageBreak/>
        <w:t>Avast</w:t>
      </w:r>
      <w:proofErr w:type="spellEnd"/>
    </w:p>
    <w:p w:rsidR="004B2A3E" w:rsidRDefault="004B2A3E" w:rsidP="004B2A3E">
      <w:pPr>
        <w:spacing w:after="100"/>
        <w:rPr>
          <w:lang w:val="en-US"/>
        </w:rPr>
      </w:pPr>
      <w:r>
        <w:rPr>
          <w:lang w:val="en-US"/>
        </w:rPr>
        <w:t>AVG</w:t>
      </w:r>
    </w:p>
    <w:p w:rsidR="004B2A3E" w:rsidRDefault="004B2A3E" w:rsidP="004B2A3E">
      <w:pPr>
        <w:spacing w:after="100"/>
        <w:rPr>
          <w:lang w:val="en-US"/>
        </w:rPr>
      </w:pPr>
      <w:r>
        <w:rPr>
          <w:lang w:val="en-US"/>
        </w:rPr>
        <w:t xml:space="preserve">SQL Management Studio </w:t>
      </w:r>
    </w:p>
    <w:p w:rsidR="004B2A3E" w:rsidRDefault="004B2A3E" w:rsidP="004B2A3E">
      <w:pPr>
        <w:spacing w:after="100"/>
        <w:rPr>
          <w:lang w:val="en-US"/>
        </w:rPr>
      </w:pPr>
      <w:proofErr w:type="spellStart"/>
      <w:r>
        <w:rPr>
          <w:lang w:val="en-US"/>
        </w:rPr>
        <w:t>PrtScr</w:t>
      </w:r>
      <w:proofErr w:type="spellEnd"/>
    </w:p>
    <w:p w:rsidR="004B2A3E" w:rsidRDefault="004B2A3E" w:rsidP="004B2A3E">
      <w:pPr>
        <w:spacing w:after="100"/>
        <w:rPr>
          <w:lang w:val="en-US"/>
        </w:rPr>
      </w:pPr>
      <w:r>
        <w:rPr>
          <w:lang w:val="en-US"/>
        </w:rPr>
        <w:t>Visual Studio</w:t>
      </w:r>
    </w:p>
    <w:p w:rsidR="004B2A3E" w:rsidRPr="00A20E6D" w:rsidRDefault="004B2A3E" w:rsidP="004B2A3E">
      <w:pPr>
        <w:spacing w:after="100"/>
        <w:rPr>
          <w:lang w:val="en-US"/>
        </w:rPr>
      </w:pPr>
      <w:r>
        <w:rPr>
          <w:lang w:val="en-US"/>
        </w:rPr>
        <w:t>Notepad ++</w:t>
      </w:r>
    </w:p>
    <w:p w:rsidR="004B2A3E" w:rsidRDefault="004B2A3E" w:rsidP="004B2A3E">
      <w:pPr>
        <w:pBdr>
          <w:bottom w:val="single" w:sz="6" w:space="1" w:color="auto"/>
        </w:pBdr>
        <w:spacing w:after="100"/>
        <w:rPr>
          <w:lang w:val="en-US"/>
        </w:rPr>
        <w:sectPr w:rsidR="004B2A3E" w:rsidSect="0075292B">
          <w:type w:val="continuous"/>
          <w:pgSz w:w="11906" w:h="16838"/>
          <w:pgMar w:top="1417" w:right="1701" w:bottom="1417" w:left="1701" w:header="708" w:footer="708" w:gutter="0"/>
          <w:cols w:num="3" w:space="708"/>
          <w:docGrid w:linePitch="360"/>
        </w:sectPr>
      </w:pPr>
    </w:p>
    <w:p w:rsidR="004B2A3E" w:rsidRDefault="004B2A3E" w:rsidP="004B2A3E">
      <w:pPr>
        <w:pStyle w:val="SemEspaamento"/>
        <w:rPr>
          <w:lang w:val="en-US"/>
        </w:rPr>
      </w:pPr>
    </w:p>
    <w:p w:rsidR="004B2A3E" w:rsidRDefault="004B2A3E" w:rsidP="004B2A3E">
      <w:pPr>
        <w:pStyle w:val="SemEspaamento"/>
        <w:rPr>
          <w:lang w:val="en-US"/>
        </w:rPr>
      </w:pPr>
    </w:p>
    <w:p w:rsidR="004B2A3E" w:rsidRPr="00B737C4" w:rsidRDefault="004B2A3E" w:rsidP="004B2A3E">
      <w:pPr>
        <w:pStyle w:val="SemEspaamento"/>
        <w:pBdr>
          <w:top w:val="single" w:sz="4" w:space="1" w:color="auto"/>
        </w:pBdr>
        <w:shd w:val="pct15" w:color="auto" w:fill="auto"/>
        <w:rPr>
          <w:b/>
          <w:i/>
          <w:sz w:val="32"/>
          <w:szCs w:val="32"/>
          <w:lang w:val="en-US"/>
        </w:rPr>
      </w:pPr>
      <w:r w:rsidRPr="00B737C4">
        <w:rPr>
          <w:b/>
          <w:i/>
          <w:sz w:val="32"/>
          <w:szCs w:val="32"/>
          <w:lang w:val="en-US"/>
        </w:rPr>
        <w:t>Employment History</w:t>
      </w:r>
    </w:p>
    <w:p w:rsidR="004B2A3E" w:rsidRDefault="004B2A3E" w:rsidP="004B2A3E">
      <w:pPr>
        <w:widowControl w:val="0"/>
        <w:snapToGrid w:val="0"/>
        <w:spacing w:after="60" w:line="220" w:lineRule="atLeast"/>
        <w:ind w:right="245"/>
        <w:jc w:val="both"/>
        <w:rPr>
          <w:b/>
          <w:bCs/>
          <w:sz w:val="24"/>
          <w:szCs w:val="24"/>
          <w:lang w:val="en-US"/>
        </w:rPr>
      </w:pPr>
    </w:p>
    <w:p w:rsidR="004B2A3E" w:rsidRPr="00B30361" w:rsidRDefault="004B2A3E" w:rsidP="004B2A3E">
      <w:pPr>
        <w:widowControl w:val="0"/>
        <w:snapToGrid w:val="0"/>
        <w:spacing w:after="60" w:line="220" w:lineRule="atLeast"/>
        <w:ind w:right="245"/>
        <w:jc w:val="both"/>
        <w:rPr>
          <w:b/>
          <w:bCs/>
          <w:sz w:val="24"/>
          <w:szCs w:val="24"/>
          <w:lang w:val="en-US"/>
        </w:rPr>
      </w:pPr>
      <w:r w:rsidRPr="00B30361">
        <w:rPr>
          <w:b/>
          <w:bCs/>
          <w:sz w:val="24"/>
          <w:szCs w:val="24"/>
          <w:lang w:val="en-US"/>
        </w:rPr>
        <w:t>201</w:t>
      </w:r>
      <w:r>
        <w:rPr>
          <w:b/>
          <w:bCs/>
          <w:sz w:val="24"/>
          <w:szCs w:val="24"/>
          <w:lang w:val="en-US"/>
        </w:rPr>
        <w:t>5</w:t>
      </w:r>
      <w:r w:rsidRPr="00B30361">
        <w:rPr>
          <w:b/>
          <w:bCs/>
          <w:sz w:val="24"/>
          <w:szCs w:val="24"/>
          <w:lang w:val="en-US"/>
        </w:rPr>
        <w:t xml:space="preserve"> – </w:t>
      </w:r>
      <w:r>
        <w:rPr>
          <w:b/>
          <w:bCs/>
          <w:sz w:val="24"/>
          <w:szCs w:val="24"/>
          <w:lang w:val="en-US"/>
        </w:rPr>
        <w:t>today</w:t>
      </w:r>
      <w:r w:rsidRPr="00B30361">
        <w:rPr>
          <w:b/>
          <w:bCs/>
          <w:sz w:val="24"/>
          <w:szCs w:val="24"/>
          <w:lang w:val="en-US"/>
        </w:rPr>
        <w:tab/>
        <w:t xml:space="preserve"> </w:t>
      </w:r>
      <w:r w:rsidRPr="00B30361">
        <w:rPr>
          <w:b/>
          <w:bCs/>
          <w:sz w:val="24"/>
          <w:szCs w:val="24"/>
          <w:lang w:val="en-US"/>
        </w:rPr>
        <w:tab/>
      </w:r>
      <w:r>
        <w:rPr>
          <w:b/>
          <w:bCs/>
          <w:sz w:val="24"/>
          <w:szCs w:val="24"/>
          <w:lang w:val="en-US"/>
        </w:rPr>
        <w:t>VMC Global Beta Test Network</w:t>
      </w:r>
    </w:p>
    <w:p w:rsidR="004B2A3E" w:rsidRPr="00F8257D" w:rsidRDefault="004B2A3E" w:rsidP="004B2A3E">
      <w:pPr>
        <w:widowControl w:val="0"/>
        <w:spacing w:after="60" w:line="220" w:lineRule="atLeast"/>
        <w:ind w:left="1416" w:right="245" w:firstLine="708"/>
        <w:jc w:val="both"/>
        <w:rPr>
          <w:b/>
          <w:bCs/>
          <w:lang w:val="en-US"/>
        </w:rPr>
      </w:pPr>
      <w:r>
        <w:rPr>
          <w:b/>
          <w:bCs/>
          <w:lang w:val="en-US"/>
        </w:rPr>
        <w:t>Game Tester</w:t>
      </w:r>
    </w:p>
    <w:p w:rsidR="004B2A3E" w:rsidRDefault="004B2A3E" w:rsidP="004B2A3E">
      <w:pPr>
        <w:widowControl w:val="0"/>
        <w:snapToGrid w:val="0"/>
        <w:spacing w:after="60" w:line="220" w:lineRule="atLeast"/>
        <w:ind w:left="2124" w:right="245"/>
        <w:jc w:val="both"/>
        <w:rPr>
          <w:b/>
          <w:bCs/>
          <w:sz w:val="24"/>
          <w:szCs w:val="24"/>
          <w:lang w:val="en-US"/>
        </w:rPr>
      </w:pPr>
      <w:r>
        <w:rPr>
          <w:bCs/>
          <w:lang w:val="en-US"/>
        </w:rPr>
        <w:t xml:space="preserve">Testing AAA multiplayer consoles and pc game titles based on testing plans requirements and specifications. </w:t>
      </w:r>
    </w:p>
    <w:p w:rsidR="004B2A3E" w:rsidRDefault="004B2A3E" w:rsidP="004B2A3E">
      <w:pPr>
        <w:widowControl w:val="0"/>
        <w:snapToGrid w:val="0"/>
        <w:spacing w:after="60" w:line="220" w:lineRule="atLeast"/>
        <w:ind w:right="245"/>
        <w:jc w:val="both"/>
        <w:rPr>
          <w:b/>
          <w:bCs/>
          <w:sz w:val="24"/>
          <w:szCs w:val="24"/>
          <w:lang w:val="en-US"/>
        </w:rPr>
      </w:pPr>
    </w:p>
    <w:p w:rsidR="004B2A3E" w:rsidRPr="00B30361" w:rsidRDefault="004B2A3E" w:rsidP="004B2A3E">
      <w:pPr>
        <w:widowControl w:val="0"/>
        <w:snapToGrid w:val="0"/>
        <w:spacing w:after="60" w:line="220" w:lineRule="atLeast"/>
        <w:ind w:right="245"/>
        <w:jc w:val="both"/>
        <w:rPr>
          <w:b/>
          <w:bCs/>
          <w:sz w:val="24"/>
          <w:szCs w:val="24"/>
          <w:lang w:val="en-US"/>
        </w:rPr>
      </w:pPr>
      <w:r w:rsidRPr="00B30361">
        <w:rPr>
          <w:b/>
          <w:bCs/>
          <w:sz w:val="24"/>
          <w:szCs w:val="24"/>
          <w:lang w:val="en-US"/>
        </w:rPr>
        <w:t>201</w:t>
      </w:r>
      <w:r>
        <w:rPr>
          <w:b/>
          <w:bCs/>
          <w:sz w:val="24"/>
          <w:szCs w:val="24"/>
          <w:lang w:val="en-US"/>
        </w:rPr>
        <w:t>5</w:t>
      </w:r>
      <w:r w:rsidRPr="00B30361">
        <w:rPr>
          <w:b/>
          <w:bCs/>
          <w:sz w:val="24"/>
          <w:szCs w:val="24"/>
          <w:lang w:val="en-US"/>
        </w:rPr>
        <w:t xml:space="preserve"> – </w:t>
      </w:r>
      <w:r>
        <w:rPr>
          <w:b/>
          <w:bCs/>
          <w:sz w:val="24"/>
          <w:szCs w:val="24"/>
          <w:lang w:val="en-US"/>
        </w:rPr>
        <w:t>today</w:t>
      </w:r>
      <w:r w:rsidRPr="00B30361">
        <w:rPr>
          <w:b/>
          <w:bCs/>
          <w:sz w:val="24"/>
          <w:szCs w:val="24"/>
          <w:lang w:val="en-US"/>
        </w:rPr>
        <w:tab/>
        <w:t xml:space="preserve"> </w:t>
      </w:r>
      <w:r w:rsidRPr="00B30361">
        <w:rPr>
          <w:b/>
          <w:bCs/>
          <w:sz w:val="24"/>
          <w:szCs w:val="24"/>
          <w:lang w:val="en-US"/>
        </w:rPr>
        <w:tab/>
      </w:r>
      <w:r>
        <w:rPr>
          <w:b/>
          <w:bCs/>
          <w:sz w:val="24"/>
          <w:szCs w:val="24"/>
          <w:lang w:val="en-US"/>
        </w:rPr>
        <w:t>Client</w:t>
      </w:r>
      <w:r w:rsidRPr="00B30361">
        <w:rPr>
          <w:b/>
          <w:bCs/>
          <w:sz w:val="24"/>
          <w:szCs w:val="24"/>
          <w:lang w:val="en-US"/>
        </w:rPr>
        <w:t xml:space="preserve"> </w:t>
      </w:r>
      <w:r>
        <w:rPr>
          <w:b/>
          <w:bCs/>
          <w:sz w:val="24"/>
          <w:szCs w:val="24"/>
          <w:lang w:val="en-US"/>
        </w:rPr>
        <w:t>/ IT Student</w:t>
      </w:r>
    </w:p>
    <w:p w:rsidR="004B2A3E" w:rsidRPr="00F8257D" w:rsidRDefault="004B2A3E" w:rsidP="004B2A3E">
      <w:pPr>
        <w:widowControl w:val="0"/>
        <w:spacing w:after="60" w:line="220" w:lineRule="atLeast"/>
        <w:ind w:left="1416" w:right="245" w:firstLine="708"/>
        <w:jc w:val="both"/>
        <w:rPr>
          <w:b/>
          <w:bCs/>
          <w:lang w:val="en-US"/>
        </w:rPr>
      </w:pPr>
      <w:r>
        <w:rPr>
          <w:b/>
          <w:bCs/>
          <w:lang w:val="en-US"/>
        </w:rPr>
        <w:t>Application Developer</w:t>
      </w:r>
    </w:p>
    <w:p w:rsidR="004B2A3E" w:rsidRDefault="004B2A3E" w:rsidP="004B2A3E">
      <w:pPr>
        <w:widowControl w:val="0"/>
        <w:snapToGrid w:val="0"/>
        <w:spacing w:after="60" w:line="220" w:lineRule="atLeast"/>
        <w:ind w:left="2124" w:right="245"/>
        <w:jc w:val="both"/>
        <w:rPr>
          <w:b/>
          <w:bCs/>
          <w:sz w:val="24"/>
          <w:szCs w:val="24"/>
          <w:lang w:val="en-US"/>
        </w:rPr>
      </w:pPr>
      <w:r>
        <w:rPr>
          <w:bCs/>
          <w:lang w:val="en-US"/>
        </w:rPr>
        <w:t>Coding, adapting, testing and developing an android java-based application called “</w:t>
      </w:r>
      <w:proofErr w:type="spellStart"/>
      <w:r>
        <w:rPr>
          <w:bCs/>
          <w:lang w:val="en-US"/>
        </w:rPr>
        <w:t>MobiDicas</w:t>
      </w:r>
      <w:proofErr w:type="spellEnd"/>
      <w:r>
        <w:rPr>
          <w:bCs/>
          <w:lang w:val="en-US"/>
        </w:rPr>
        <w:t xml:space="preserve">” with the client’s specification documents. The application is question game with 10(ten) questions, which the player should choose among 4(four) answers with only one answer correct. The game score is based on the time taken to answer each question and the answer chosen. </w:t>
      </w:r>
    </w:p>
    <w:p w:rsidR="004B2A3E" w:rsidRDefault="004B2A3E" w:rsidP="004B2A3E">
      <w:pPr>
        <w:widowControl w:val="0"/>
        <w:snapToGrid w:val="0"/>
        <w:spacing w:after="60" w:line="220" w:lineRule="atLeast"/>
        <w:ind w:right="245"/>
        <w:jc w:val="both"/>
        <w:rPr>
          <w:b/>
          <w:bCs/>
          <w:sz w:val="24"/>
          <w:szCs w:val="24"/>
          <w:lang w:val="en-US"/>
        </w:rPr>
      </w:pPr>
    </w:p>
    <w:p w:rsidR="004B2A3E" w:rsidRPr="00B30361" w:rsidRDefault="004B2A3E" w:rsidP="004B2A3E">
      <w:pPr>
        <w:widowControl w:val="0"/>
        <w:snapToGrid w:val="0"/>
        <w:spacing w:after="60" w:line="220" w:lineRule="atLeast"/>
        <w:ind w:right="245"/>
        <w:jc w:val="both"/>
        <w:rPr>
          <w:b/>
          <w:bCs/>
          <w:sz w:val="24"/>
          <w:szCs w:val="24"/>
          <w:lang w:val="en-US"/>
        </w:rPr>
      </w:pPr>
      <w:r w:rsidRPr="00B30361">
        <w:rPr>
          <w:b/>
          <w:bCs/>
          <w:sz w:val="24"/>
          <w:szCs w:val="24"/>
          <w:lang w:val="en-US"/>
        </w:rPr>
        <w:t>201</w:t>
      </w:r>
      <w:r>
        <w:rPr>
          <w:b/>
          <w:bCs/>
          <w:sz w:val="24"/>
          <w:szCs w:val="24"/>
          <w:lang w:val="en-US"/>
        </w:rPr>
        <w:t>5</w:t>
      </w:r>
      <w:r w:rsidRPr="00B30361">
        <w:rPr>
          <w:b/>
          <w:bCs/>
          <w:sz w:val="24"/>
          <w:szCs w:val="24"/>
          <w:lang w:val="en-US"/>
        </w:rPr>
        <w:t xml:space="preserve"> – </w:t>
      </w:r>
      <w:r>
        <w:rPr>
          <w:b/>
          <w:bCs/>
          <w:sz w:val="24"/>
          <w:szCs w:val="24"/>
          <w:lang w:val="en-US"/>
        </w:rPr>
        <w:t>today</w:t>
      </w:r>
      <w:r w:rsidRPr="00B30361">
        <w:rPr>
          <w:b/>
          <w:bCs/>
          <w:sz w:val="24"/>
          <w:szCs w:val="24"/>
          <w:lang w:val="en-US"/>
        </w:rPr>
        <w:tab/>
        <w:t xml:space="preserve"> </w:t>
      </w:r>
      <w:r w:rsidRPr="00B30361">
        <w:rPr>
          <w:b/>
          <w:bCs/>
          <w:sz w:val="24"/>
          <w:szCs w:val="24"/>
          <w:lang w:val="en-US"/>
        </w:rPr>
        <w:tab/>
      </w:r>
      <w:proofErr w:type="spellStart"/>
      <w:r>
        <w:rPr>
          <w:b/>
          <w:bCs/>
          <w:sz w:val="24"/>
          <w:szCs w:val="24"/>
          <w:lang w:val="en-US"/>
        </w:rPr>
        <w:t>Sfera</w:t>
      </w:r>
      <w:proofErr w:type="spellEnd"/>
      <w:r>
        <w:rPr>
          <w:b/>
          <w:bCs/>
          <w:sz w:val="24"/>
          <w:szCs w:val="24"/>
          <w:lang w:val="en-US"/>
        </w:rPr>
        <w:t xml:space="preserve"> Studios</w:t>
      </w:r>
      <w:r w:rsidRPr="00B30361">
        <w:rPr>
          <w:b/>
          <w:bCs/>
          <w:sz w:val="24"/>
          <w:szCs w:val="24"/>
          <w:lang w:val="en-US"/>
        </w:rPr>
        <w:t xml:space="preserve"> </w:t>
      </w:r>
    </w:p>
    <w:p w:rsidR="004B2A3E" w:rsidRPr="00F8257D" w:rsidRDefault="004B2A3E" w:rsidP="004B2A3E">
      <w:pPr>
        <w:widowControl w:val="0"/>
        <w:spacing w:after="60" w:line="220" w:lineRule="atLeast"/>
        <w:ind w:left="1416" w:right="245" w:firstLine="708"/>
        <w:jc w:val="both"/>
        <w:rPr>
          <w:b/>
          <w:bCs/>
          <w:lang w:val="en-US"/>
        </w:rPr>
      </w:pPr>
      <w:r>
        <w:rPr>
          <w:b/>
          <w:bCs/>
          <w:lang w:val="en-US"/>
        </w:rPr>
        <w:t xml:space="preserve">Translator and </w:t>
      </w:r>
      <w:proofErr w:type="spellStart"/>
      <w:r>
        <w:rPr>
          <w:b/>
          <w:bCs/>
          <w:lang w:val="en-US"/>
        </w:rPr>
        <w:t>Subtitler</w:t>
      </w:r>
      <w:proofErr w:type="spellEnd"/>
    </w:p>
    <w:p w:rsidR="004B2A3E" w:rsidRDefault="004B2A3E" w:rsidP="004B2A3E">
      <w:pPr>
        <w:widowControl w:val="0"/>
        <w:snapToGrid w:val="0"/>
        <w:spacing w:after="60" w:line="220" w:lineRule="atLeast"/>
        <w:ind w:left="2124" w:right="245"/>
        <w:jc w:val="both"/>
        <w:rPr>
          <w:bCs/>
          <w:lang w:val="en-US"/>
        </w:rPr>
      </w:pPr>
      <w:r>
        <w:rPr>
          <w:bCs/>
          <w:lang w:val="en-US"/>
        </w:rPr>
        <w:t>Performing translation for subtitles and checking in</w:t>
      </w:r>
      <w:r w:rsidRPr="006D6D43">
        <w:rPr>
          <w:bCs/>
          <w:lang w:val="en-US"/>
        </w:rPr>
        <w:t> a watch-through o</w:t>
      </w:r>
      <w:r>
        <w:rPr>
          <w:bCs/>
          <w:lang w:val="en-US"/>
        </w:rPr>
        <w:t>f a client-supplied translation depending on</w:t>
      </w:r>
      <w:r w:rsidRPr="006D6D43">
        <w:rPr>
          <w:bCs/>
          <w:lang w:val="en-US"/>
        </w:rPr>
        <w:t xml:space="preserve"> different</w:t>
      </w:r>
      <w:r>
        <w:rPr>
          <w:bCs/>
          <w:lang w:val="en-US"/>
        </w:rPr>
        <w:t xml:space="preserve"> and specific</w:t>
      </w:r>
      <w:r w:rsidRPr="006D6D43">
        <w:rPr>
          <w:bCs/>
          <w:lang w:val="en-US"/>
        </w:rPr>
        <w:t xml:space="preserve"> instructions for </w:t>
      </w:r>
      <w:r>
        <w:rPr>
          <w:bCs/>
          <w:lang w:val="en-US"/>
        </w:rPr>
        <w:t>each client’s</w:t>
      </w:r>
      <w:r w:rsidRPr="006D6D43">
        <w:rPr>
          <w:bCs/>
          <w:lang w:val="en-US"/>
        </w:rPr>
        <w:t xml:space="preserve"> translations, </w:t>
      </w:r>
      <w:r>
        <w:rPr>
          <w:bCs/>
          <w:lang w:val="en-US"/>
        </w:rPr>
        <w:t xml:space="preserve">seeking for issues like </w:t>
      </w:r>
      <w:r w:rsidRPr="006D6D43">
        <w:rPr>
          <w:bCs/>
          <w:lang w:val="en-US"/>
        </w:rPr>
        <w:t>glaring timing errors, textual inconsistencies or missing sections of translation</w:t>
      </w:r>
      <w:r>
        <w:rPr>
          <w:bCs/>
          <w:lang w:val="en-US"/>
        </w:rPr>
        <w:t xml:space="preserve">. All the job and tasks done using </w:t>
      </w:r>
      <w:proofErr w:type="spellStart"/>
      <w:r>
        <w:rPr>
          <w:bCs/>
          <w:lang w:val="en-US"/>
        </w:rPr>
        <w:t>Sfera</w:t>
      </w:r>
      <w:proofErr w:type="spellEnd"/>
      <w:r>
        <w:rPr>
          <w:bCs/>
          <w:lang w:val="en-US"/>
        </w:rPr>
        <w:t xml:space="preserve"> </w:t>
      </w:r>
      <w:proofErr w:type="spellStart"/>
      <w:r>
        <w:rPr>
          <w:bCs/>
          <w:lang w:val="en-US"/>
        </w:rPr>
        <w:t>Studios’s</w:t>
      </w:r>
      <w:proofErr w:type="spellEnd"/>
      <w:r>
        <w:rPr>
          <w:bCs/>
          <w:lang w:val="en-US"/>
        </w:rPr>
        <w:t xml:space="preserve"> own tools and software.</w:t>
      </w:r>
    </w:p>
    <w:p w:rsidR="004B2A3E" w:rsidRDefault="004B2A3E" w:rsidP="004B2A3E">
      <w:pPr>
        <w:widowControl w:val="0"/>
        <w:snapToGrid w:val="0"/>
        <w:spacing w:after="60" w:line="220" w:lineRule="atLeast"/>
        <w:ind w:right="245"/>
        <w:jc w:val="both"/>
        <w:rPr>
          <w:b/>
          <w:bCs/>
          <w:sz w:val="24"/>
          <w:szCs w:val="24"/>
          <w:lang w:val="en-US"/>
        </w:rPr>
      </w:pPr>
    </w:p>
    <w:p w:rsidR="004B2A3E" w:rsidRPr="00B30361" w:rsidRDefault="004B2A3E" w:rsidP="004B2A3E">
      <w:pPr>
        <w:widowControl w:val="0"/>
        <w:snapToGrid w:val="0"/>
        <w:spacing w:after="60" w:line="220" w:lineRule="atLeast"/>
        <w:ind w:right="245"/>
        <w:jc w:val="both"/>
        <w:rPr>
          <w:b/>
          <w:bCs/>
          <w:sz w:val="24"/>
          <w:szCs w:val="24"/>
          <w:lang w:val="en-US"/>
        </w:rPr>
      </w:pPr>
      <w:r w:rsidRPr="00B30361">
        <w:rPr>
          <w:b/>
          <w:bCs/>
          <w:sz w:val="24"/>
          <w:szCs w:val="24"/>
          <w:lang w:val="en-US"/>
        </w:rPr>
        <w:t xml:space="preserve">2014 – </w:t>
      </w:r>
      <w:r>
        <w:rPr>
          <w:b/>
          <w:bCs/>
          <w:sz w:val="24"/>
          <w:szCs w:val="24"/>
          <w:lang w:val="en-US"/>
        </w:rPr>
        <w:t>today</w:t>
      </w:r>
      <w:r w:rsidRPr="00B30361">
        <w:rPr>
          <w:b/>
          <w:bCs/>
          <w:sz w:val="24"/>
          <w:szCs w:val="24"/>
          <w:lang w:val="en-US"/>
        </w:rPr>
        <w:tab/>
        <w:t xml:space="preserve"> </w:t>
      </w:r>
      <w:r w:rsidRPr="00B30361">
        <w:rPr>
          <w:b/>
          <w:bCs/>
          <w:sz w:val="24"/>
          <w:szCs w:val="24"/>
          <w:lang w:val="en-US"/>
        </w:rPr>
        <w:tab/>
      </w:r>
      <w:proofErr w:type="spellStart"/>
      <w:r>
        <w:rPr>
          <w:b/>
          <w:bCs/>
          <w:sz w:val="24"/>
          <w:szCs w:val="24"/>
          <w:lang w:val="en-US"/>
        </w:rPr>
        <w:t>SeproTec</w:t>
      </w:r>
      <w:proofErr w:type="spellEnd"/>
      <w:r>
        <w:rPr>
          <w:b/>
          <w:bCs/>
          <w:sz w:val="24"/>
          <w:szCs w:val="24"/>
          <w:lang w:val="en-US"/>
        </w:rPr>
        <w:t xml:space="preserve"> Multilingual Solutions</w:t>
      </w:r>
      <w:r w:rsidRPr="00B30361">
        <w:rPr>
          <w:b/>
          <w:bCs/>
          <w:sz w:val="24"/>
          <w:szCs w:val="24"/>
          <w:lang w:val="en-US"/>
        </w:rPr>
        <w:t xml:space="preserve"> </w:t>
      </w:r>
    </w:p>
    <w:p w:rsidR="004B2A3E" w:rsidRPr="00F8257D" w:rsidRDefault="004B2A3E" w:rsidP="004B2A3E">
      <w:pPr>
        <w:widowControl w:val="0"/>
        <w:spacing w:after="60" w:line="220" w:lineRule="atLeast"/>
        <w:ind w:left="1416" w:right="245" w:firstLine="708"/>
        <w:jc w:val="both"/>
        <w:rPr>
          <w:b/>
          <w:bCs/>
          <w:lang w:val="en-US"/>
        </w:rPr>
      </w:pPr>
      <w:r>
        <w:rPr>
          <w:b/>
          <w:bCs/>
          <w:lang w:val="en-US"/>
        </w:rPr>
        <w:t>QA Game Tester</w:t>
      </w:r>
    </w:p>
    <w:p w:rsidR="004B2A3E" w:rsidRDefault="004B2A3E" w:rsidP="004B2A3E">
      <w:pPr>
        <w:widowControl w:val="0"/>
        <w:snapToGrid w:val="0"/>
        <w:spacing w:after="60" w:line="220" w:lineRule="atLeast"/>
        <w:ind w:left="2124" w:right="245"/>
        <w:jc w:val="both"/>
        <w:rPr>
          <w:bCs/>
          <w:lang w:val="en-US"/>
        </w:rPr>
      </w:pPr>
      <w:r w:rsidRPr="00B46BDD">
        <w:rPr>
          <w:bCs/>
          <w:lang w:val="en-US"/>
        </w:rPr>
        <w:t>Perform testing in sandbox and production environments for the game called 'Club Penguin' based on Adobe Flash technology designed for children. Bug tracking, translation and localization analysis, grammar mistakes reporting, overlap, blocked screens and any sort of problems and issues related to the game.</w:t>
      </w:r>
    </w:p>
    <w:p w:rsidR="004B2A3E" w:rsidRDefault="004B2A3E" w:rsidP="004B2A3E">
      <w:pPr>
        <w:widowControl w:val="0"/>
        <w:snapToGrid w:val="0"/>
        <w:spacing w:after="60" w:line="220" w:lineRule="atLeast"/>
        <w:ind w:left="2124" w:right="245"/>
        <w:jc w:val="both"/>
        <w:rPr>
          <w:b/>
          <w:bCs/>
          <w:sz w:val="24"/>
          <w:szCs w:val="24"/>
          <w:lang w:val="en-US"/>
        </w:rPr>
      </w:pPr>
    </w:p>
    <w:p w:rsidR="004B2A3E" w:rsidRPr="00B30361" w:rsidRDefault="004B2A3E" w:rsidP="004B2A3E">
      <w:pPr>
        <w:widowControl w:val="0"/>
        <w:snapToGrid w:val="0"/>
        <w:spacing w:after="60" w:line="220" w:lineRule="atLeast"/>
        <w:ind w:right="245"/>
        <w:jc w:val="both"/>
        <w:rPr>
          <w:b/>
          <w:bCs/>
          <w:sz w:val="24"/>
          <w:szCs w:val="24"/>
          <w:lang w:val="en-US"/>
        </w:rPr>
      </w:pPr>
      <w:r w:rsidRPr="00B30361">
        <w:rPr>
          <w:b/>
          <w:bCs/>
          <w:sz w:val="24"/>
          <w:szCs w:val="24"/>
          <w:lang w:val="en-US"/>
        </w:rPr>
        <w:t xml:space="preserve">2014 – </w:t>
      </w:r>
      <w:r>
        <w:rPr>
          <w:b/>
          <w:bCs/>
          <w:sz w:val="24"/>
          <w:szCs w:val="24"/>
          <w:lang w:val="en-US"/>
        </w:rPr>
        <w:t>2014</w:t>
      </w:r>
      <w:r w:rsidRPr="00B30361">
        <w:rPr>
          <w:b/>
          <w:bCs/>
          <w:sz w:val="24"/>
          <w:szCs w:val="24"/>
          <w:lang w:val="en-US"/>
        </w:rPr>
        <w:tab/>
        <w:t xml:space="preserve"> </w:t>
      </w:r>
      <w:r w:rsidRPr="00B30361">
        <w:rPr>
          <w:b/>
          <w:bCs/>
          <w:sz w:val="24"/>
          <w:szCs w:val="24"/>
          <w:lang w:val="en-US"/>
        </w:rPr>
        <w:tab/>
      </w:r>
      <w:proofErr w:type="spellStart"/>
      <w:r w:rsidRPr="00B30361">
        <w:rPr>
          <w:b/>
          <w:bCs/>
          <w:sz w:val="24"/>
          <w:szCs w:val="24"/>
          <w:lang w:val="en-US"/>
        </w:rPr>
        <w:t>Tribo</w:t>
      </w:r>
      <w:proofErr w:type="spellEnd"/>
      <w:r w:rsidRPr="00B30361">
        <w:rPr>
          <w:b/>
          <w:bCs/>
          <w:sz w:val="24"/>
          <w:szCs w:val="24"/>
          <w:lang w:val="en-US"/>
        </w:rPr>
        <w:t xml:space="preserve"> Gamer </w:t>
      </w:r>
    </w:p>
    <w:p w:rsidR="004B2A3E" w:rsidRPr="00F8257D" w:rsidRDefault="004B2A3E" w:rsidP="004B2A3E">
      <w:pPr>
        <w:widowControl w:val="0"/>
        <w:spacing w:after="60" w:line="220" w:lineRule="atLeast"/>
        <w:ind w:left="1416" w:right="245" w:firstLine="708"/>
        <w:jc w:val="both"/>
        <w:rPr>
          <w:b/>
          <w:bCs/>
          <w:lang w:val="en-US"/>
        </w:rPr>
      </w:pPr>
      <w:r w:rsidRPr="00F8257D">
        <w:rPr>
          <w:b/>
          <w:bCs/>
          <w:lang w:val="en-US"/>
        </w:rPr>
        <w:t>Translator</w:t>
      </w:r>
    </w:p>
    <w:p w:rsidR="004B2A3E" w:rsidRPr="00F8257D" w:rsidRDefault="004B2A3E" w:rsidP="004B2A3E">
      <w:pPr>
        <w:widowControl w:val="0"/>
        <w:snapToGrid w:val="0"/>
        <w:spacing w:after="60" w:line="220" w:lineRule="atLeast"/>
        <w:ind w:left="2124" w:right="245"/>
        <w:jc w:val="both"/>
        <w:rPr>
          <w:bCs/>
          <w:lang w:val="en-US"/>
        </w:rPr>
      </w:pPr>
      <w:r w:rsidRPr="00F8257D">
        <w:rPr>
          <w:bCs/>
          <w:lang w:val="en-US"/>
        </w:rPr>
        <w:t xml:space="preserve">Company of Heroes 2 game contents translation. The game is military that has the World War II events as the story background.  Menus, dialogues, conversation, help texts, items list, character’s info, weapons description, storyline texts and other game textual content translation from English into Portuguese. </w:t>
      </w:r>
    </w:p>
    <w:p w:rsidR="004B2A3E" w:rsidRPr="00F8257D" w:rsidRDefault="004B2A3E" w:rsidP="004B2A3E">
      <w:pPr>
        <w:widowControl w:val="0"/>
        <w:snapToGrid w:val="0"/>
        <w:spacing w:after="60" w:line="220" w:lineRule="atLeast"/>
        <w:ind w:right="245"/>
        <w:jc w:val="both"/>
        <w:rPr>
          <w:b/>
          <w:bCs/>
          <w:lang w:val="en-US"/>
        </w:rPr>
      </w:pPr>
    </w:p>
    <w:p w:rsidR="004B2A3E" w:rsidRPr="00B30361" w:rsidRDefault="004B2A3E" w:rsidP="004B2A3E">
      <w:pPr>
        <w:widowControl w:val="0"/>
        <w:snapToGrid w:val="0"/>
        <w:spacing w:after="60" w:line="220" w:lineRule="atLeast"/>
        <w:ind w:right="245"/>
        <w:jc w:val="both"/>
        <w:rPr>
          <w:b/>
          <w:bCs/>
          <w:lang w:val="en-US"/>
        </w:rPr>
      </w:pPr>
      <w:r w:rsidRPr="00B30361">
        <w:rPr>
          <w:b/>
          <w:bCs/>
          <w:sz w:val="24"/>
          <w:szCs w:val="24"/>
          <w:lang w:val="en-US"/>
        </w:rPr>
        <w:t>2013 – today</w:t>
      </w:r>
      <w:r w:rsidRPr="00B30361">
        <w:rPr>
          <w:b/>
          <w:bCs/>
          <w:lang w:val="en-US"/>
        </w:rPr>
        <w:t xml:space="preserve"> </w:t>
      </w:r>
      <w:r w:rsidRPr="00B30361">
        <w:rPr>
          <w:b/>
          <w:bCs/>
          <w:lang w:val="en-US"/>
        </w:rPr>
        <w:tab/>
      </w:r>
      <w:r w:rsidRPr="00B30361">
        <w:rPr>
          <w:b/>
          <w:bCs/>
          <w:lang w:val="en-US"/>
        </w:rPr>
        <w:tab/>
      </w:r>
      <w:r w:rsidRPr="00B30361">
        <w:rPr>
          <w:b/>
          <w:bCs/>
          <w:sz w:val="24"/>
          <w:szCs w:val="24"/>
          <w:lang w:val="en-US"/>
        </w:rPr>
        <w:t>Infraero -  The Brazilian Airport Structure Enterprise</w:t>
      </w:r>
      <w:r w:rsidRPr="00B30361">
        <w:rPr>
          <w:b/>
          <w:bCs/>
          <w:lang w:val="en-US"/>
        </w:rPr>
        <w:t xml:space="preserve"> </w:t>
      </w:r>
    </w:p>
    <w:p w:rsidR="004B2A3E" w:rsidRPr="00F8257D" w:rsidRDefault="004B2A3E" w:rsidP="004B2A3E">
      <w:pPr>
        <w:widowControl w:val="0"/>
        <w:spacing w:after="60" w:line="220" w:lineRule="atLeast"/>
        <w:ind w:left="1416" w:right="245" w:firstLine="708"/>
        <w:jc w:val="both"/>
        <w:rPr>
          <w:b/>
          <w:bCs/>
          <w:lang w:val="en-US"/>
        </w:rPr>
      </w:pPr>
      <w:r w:rsidRPr="00F8257D">
        <w:rPr>
          <w:b/>
          <w:bCs/>
          <w:lang w:val="en-US"/>
        </w:rPr>
        <w:t>System Analyst</w:t>
      </w:r>
    </w:p>
    <w:p w:rsidR="004B2A3E" w:rsidRPr="00F8257D" w:rsidRDefault="004B2A3E" w:rsidP="004B2A3E">
      <w:pPr>
        <w:widowControl w:val="0"/>
        <w:snapToGrid w:val="0"/>
        <w:spacing w:after="60" w:line="220" w:lineRule="atLeast"/>
        <w:ind w:left="2124" w:right="245" w:firstLine="6"/>
        <w:jc w:val="both"/>
        <w:rPr>
          <w:bCs/>
          <w:lang w:val="en-US"/>
        </w:rPr>
      </w:pPr>
      <w:r>
        <w:rPr>
          <w:bCs/>
          <w:lang w:val="en-US"/>
        </w:rPr>
        <w:lastRenderedPageBreak/>
        <w:t>Sy</w:t>
      </w:r>
      <w:r w:rsidRPr="00F8257D">
        <w:rPr>
          <w:bCs/>
          <w:lang w:val="en-US"/>
        </w:rPr>
        <w:t>stem requirements identification, screen prototyping, coding, preventive and evolving code maintenance. Use of free license-based software, tools, systems for developing, prototyping, drawing processes, database, remote access and paid license as well that supports the</w:t>
      </w:r>
      <w:r>
        <w:rPr>
          <w:bCs/>
          <w:lang w:val="en-US"/>
        </w:rPr>
        <w:t xml:space="preserve"> tasks mentioned above and s</w:t>
      </w:r>
      <w:r w:rsidRPr="00F8257D">
        <w:rPr>
          <w:bCs/>
          <w:lang w:val="en-US"/>
        </w:rPr>
        <w:t>ystem error</w:t>
      </w:r>
      <w:r>
        <w:rPr>
          <w:bCs/>
          <w:lang w:val="en-US"/>
        </w:rPr>
        <w:t xml:space="preserve"> and alert</w:t>
      </w:r>
      <w:r w:rsidRPr="00F8257D">
        <w:rPr>
          <w:bCs/>
          <w:lang w:val="en-US"/>
        </w:rPr>
        <w:t xml:space="preserve"> messages translation.</w:t>
      </w:r>
      <w:r>
        <w:rPr>
          <w:bCs/>
          <w:lang w:val="en-US"/>
        </w:rPr>
        <w:t xml:space="preserve"> Android-based application development and maintenance.</w:t>
      </w:r>
    </w:p>
    <w:p w:rsidR="004B2A3E" w:rsidRPr="00F8257D" w:rsidRDefault="004B2A3E" w:rsidP="004B2A3E">
      <w:pPr>
        <w:widowControl w:val="0"/>
        <w:snapToGrid w:val="0"/>
        <w:spacing w:after="60" w:line="220" w:lineRule="atLeast"/>
        <w:ind w:right="245"/>
        <w:jc w:val="both"/>
        <w:rPr>
          <w:bCs/>
          <w:lang w:val="en-US"/>
        </w:rPr>
      </w:pPr>
    </w:p>
    <w:p w:rsidR="004B2A3E" w:rsidRPr="00B30361" w:rsidRDefault="004B2A3E" w:rsidP="004B2A3E">
      <w:pPr>
        <w:widowControl w:val="0"/>
        <w:snapToGrid w:val="0"/>
        <w:spacing w:after="60" w:line="220" w:lineRule="atLeast"/>
        <w:ind w:right="245"/>
        <w:jc w:val="both"/>
        <w:rPr>
          <w:b/>
          <w:bCs/>
          <w:sz w:val="24"/>
          <w:szCs w:val="24"/>
          <w:lang w:val="en-US"/>
        </w:rPr>
      </w:pPr>
      <w:r w:rsidRPr="00B30361">
        <w:rPr>
          <w:b/>
          <w:bCs/>
          <w:sz w:val="24"/>
          <w:szCs w:val="24"/>
          <w:lang w:val="en-US"/>
        </w:rPr>
        <w:t>2013 – today</w:t>
      </w:r>
      <w:r w:rsidRPr="00B30361">
        <w:rPr>
          <w:b/>
          <w:bCs/>
          <w:lang w:val="en-US"/>
        </w:rPr>
        <w:t xml:space="preserve">  </w:t>
      </w:r>
      <w:r w:rsidRPr="00B30361">
        <w:rPr>
          <w:b/>
          <w:bCs/>
          <w:lang w:val="en-US"/>
        </w:rPr>
        <w:tab/>
      </w:r>
      <w:r w:rsidRPr="00B30361">
        <w:rPr>
          <w:b/>
          <w:bCs/>
          <w:lang w:val="en-US"/>
        </w:rPr>
        <w:tab/>
      </w:r>
      <w:proofErr w:type="spellStart"/>
      <w:r w:rsidRPr="00B30361">
        <w:rPr>
          <w:b/>
          <w:bCs/>
          <w:sz w:val="24"/>
          <w:szCs w:val="24"/>
          <w:lang w:val="en-US"/>
        </w:rPr>
        <w:t>Termwiki</w:t>
      </w:r>
      <w:proofErr w:type="spellEnd"/>
    </w:p>
    <w:p w:rsidR="004B2A3E" w:rsidRPr="00F8257D" w:rsidRDefault="004B2A3E" w:rsidP="004B2A3E">
      <w:pPr>
        <w:widowControl w:val="0"/>
        <w:spacing w:after="60" w:line="220" w:lineRule="atLeast"/>
        <w:ind w:left="1416" w:right="245" w:firstLine="708"/>
        <w:jc w:val="both"/>
        <w:rPr>
          <w:b/>
          <w:bCs/>
          <w:lang w:val="en-US"/>
        </w:rPr>
      </w:pPr>
      <w:r w:rsidRPr="00F8257D">
        <w:rPr>
          <w:b/>
          <w:bCs/>
          <w:lang w:val="en-US"/>
        </w:rPr>
        <w:t>Translator</w:t>
      </w:r>
    </w:p>
    <w:p w:rsidR="004B2A3E" w:rsidRPr="00F8257D" w:rsidRDefault="004B2A3E" w:rsidP="004B2A3E">
      <w:pPr>
        <w:widowControl w:val="0"/>
        <w:snapToGrid w:val="0"/>
        <w:spacing w:after="60" w:line="220" w:lineRule="atLeast"/>
        <w:ind w:left="2124" w:right="245"/>
        <w:jc w:val="both"/>
        <w:rPr>
          <w:b/>
          <w:bCs/>
          <w:lang w:val="en-US"/>
        </w:rPr>
      </w:pPr>
      <w:r w:rsidRPr="00F8257D">
        <w:rPr>
          <w:lang w:val="en-US"/>
        </w:rPr>
        <w:t>Translation from English to Portuguese of main used ter</w:t>
      </w:r>
      <w:r>
        <w:rPr>
          <w:lang w:val="en-US"/>
        </w:rPr>
        <w:t xml:space="preserve">ms related to gaming industry and </w:t>
      </w:r>
      <w:r w:rsidRPr="00F8257D">
        <w:rPr>
          <w:lang w:val="en-US"/>
        </w:rPr>
        <w:t>IT</w:t>
      </w:r>
      <w:r>
        <w:rPr>
          <w:lang w:val="en-US"/>
        </w:rPr>
        <w:t xml:space="preserve"> texts</w:t>
      </w:r>
      <w:r w:rsidRPr="00F8257D">
        <w:rPr>
          <w:lang w:val="en-US"/>
        </w:rPr>
        <w:t>. Image</w:t>
      </w:r>
      <w:r>
        <w:rPr>
          <w:lang w:val="en-US"/>
        </w:rPr>
        <w:t>s</w:t>
      </w:r>
      <w:r w:rsidRPr="00F8257D">
        <w:rPr>
          <w:lang w:val="en-US"/>
        </w:rPr>
        <w:t xml:space="preserve"> upload for used terms for a better understanding.  </w:t>
      </w:r>
    </w:p>
    <w:p w:rsidR="004B2A3E" w:rsidRDefault="004B2A3E" w:rsidP="004B2A3E">
      <w:pPr>
        <w:widowControl w:val="0"/>
        <w:snapToGrid w:val="0"/>
        <w:spacing w:after="60" w:line="220" w:lineRule="atLeast"/>
        <w:ind w:right="245"/>
        <w:jc w:val="both"/>
        <w:rPr>
          <w:b/>
          <w:bCs/>
          <w:lang w:val="en-US"/>
        </w:rPr>
      </w:pPr>
    </w:p>
    <w:p w:rsidR="004B2A3E" w:rsidRDefault="004B2A3E" w:rsidP="004B2A3E">
      <w:pPr>
        <w:widowControl w:val="0"/>
        <w:snapToGrid w:val="0"/>
        <w:spacing w:after="60" w:line="220" w:lineRule="atLeast"/>
        <w:ind w:right="245"/>
        <w:jc w:val="both"/>
        <w:rPr>
          <w:b/>
          <w:bCs/>
          <w:lang w:val="en-US"/>
        </w:rPr>
      </w:pPr>
    </w:p>
    <w:p w:rsidR="004B2A3E" w:rsidRPr="00F8257D" w:rsidRDefault="004B2A3E" w:rsidP="004B2A3E">
      <w:pPr>
        <w:widowControl w:val="0"/>
        <w:snapToGrid w:val="0"/>
        <w:spacing w:after="60" w:line="220" w:lineRule="atLeast"/>
        <w:ind w:right="245"/>
        <w:jc w:val="both"/>
        <w:rPr>
          <w:b/>
          <w:bCs/>
          <w:lang w:val="en-US"/>
        </w:rPr>
      </w:pPr>
    </w:p>
    <w:p w:rsidR="004B2A3E" w:rsidRPr="00B30361" w:rsidRDefault="004B2A3E" w:rsidP="004B2A3E">
      <w:pPr>
        <w:widowControl w:val="0"/>
        <w:snapToGrid w:val="0"/>
        <w:spacing w:after="60" w:line="220" w:lineRule="atLeast"/>
        <w:ind w:right="245"/>
        <w:jc w:val="both"/>
        <w:rPr>
          <w:b/>
          <w:bCs/>
          <w:sz w:val="24"/>
          <w:szCs w:val="24"/>
          <w:lang w:val="en-US"/>
        </w:rPr>
      </w:pPr>
      <w:r w:rsidRPr="00B30361">
        <w:rPr>
          <w:b/>
          <w:bCs/>
          <w:sz w:val="24"/>
          <w:szCs w:val="24"/>
          <w:lang w:val="en-US"/>
        </w:rPr>
        <w:t>2013 – today</w:t>
      </w:r>
      <w:r w:rsidRPr="00B30361">
        <w:rPr>
          <w:b/>
          <w:bCs/>
          <w:lang w:val="en-US"/>
        </w:rPr>
        <w:t xml:space="preserve"> </w:t>
      </w:r>
      <w:r w:rsidRPr="00B30361">
        <w:rPr>
          <w:b/>
          <w:bCs/>
          <w:lang w:val="en-US"/>
        </w:rPr>
        <w:tab/>
      </w:r>
      <w:r w:rsidRPr="00B30361">
        <w:rPr>
          <w:b/>
          <w:bCs/>
          <w:lang w:val="en-US"/>
        </w:rPr>
        <w:tab/>
      </w:r>
      <w:r w:rsidRPr="00B30361">
        <w:rPr>
          <w:b/>
          <w:bCs/>
          <w:sz w:val="24"/>
          <w:szCs w:val="24"/>
          <w:lang w:val="en-US"/>
        </w:rPr>
        <w:t>The Brand Checker</w:t>
      </w:r>
    </w:p>
    <w:p w:rsidR="004B2A3E" w:rsidRPr="00F8257D" w:rsidRDefault="004B2A3E" w:rsidP="004B2A3E">
      <w:pPr>
        <w:widowControl w:val="0"/>
        <w:spacing w:after="60" w:line="220" w:lineRule="atLeast"/>
        <w:ind w:left="1416" w:right="245" w:firstLine="708"/>
        <w:jc w:val="both"/>
        <w:rPr>
          <w:b/>
          <w:bCs/>
          <w:lang w:val="en-US"/>
        </w:rPr>
      </w:pPr>
      <w:r w:rsidRPr="00F8257D">
        <w:rPr>
          <w:b/>
          <w:bCs/>
          <w:lang w:val="en-US"/>
        </w:rPr>
        <w:t>Brand Checker</w:t>
      </w:r>
    </w:p>
    <w:p w:rsidR="004B2A3E" w:rsidRPr="00F8257D" w:rsidRDefault="004B2A3E" w:rsidP="004B2A3E">
      <w:pPr>
        <w:widowControl w:val="0"/>
        <w:snapToGrid w:val="0"/>
        <w:spacing w:after="60" w:line="220" w:lineRule="atLeast"/>
        <w:ind w:left="2124" w:right="245"/>
        <w:jc w:val="both"/>
        <w:rPr>
          <w:b/>
          <w:bCs/>
          <w:lang w:val="en-US"/>
        </w:rPr>
      </w:pPr>
      <w:r w:rsidRPr="00F8257D">
        <w:rPr>
          <w:lang w:val="en-US"/>
        </w:rPr>
        <w:t xml:space="preserve">Brand name analysis and evaluation in terms of pronunciation, possible meanings in Brazilian Portuguese, clear scale and speaking comfort. Brand analysis report. </w:t>
      </w:r>
    </w:p>
    <w:p w:rsidR="004B2A3E" w:rsidRPr="00F8257D" w:rsidRDefault="004B2A3E" w:rsidP="004B2A3E">
      <w:pPr>
        <w:widowControl w:val="0"/>
        <w:snapToGrid w:val="0"/>
        <w:spacing w:after="60" w:line="220" w:lineRule="atLeast"/>
        <w:ind w:right="245"/>
        <w:jc w:val="both"/>
        <w:rPr>
          <w:b/>
          <w:bCs/>
          <w:lang w:val="en-US"/>
        </w:rPr>
      </w:pPr>
    </w:p>
    <w:p w:rsidR="004B2A3E" w:rsidRPr="00B30361" w:rsidRDefault="004B2A3E" w:rsidP="004B2A3E">
      <w:pPr>
        <w:widowControl w:val="0"/>
        <w:snapToGrid w:val="0"/>
        <w:spacing w:after="60" w:line="220" w:lineRule="atLeast"/>
        <w:ind w:right="245"/>
        <w:jc w:val="both"/>
        <w:rPr>
          <w:b/>
          <w:bCs/>
          <w:lang w:val="en-US"/>
        </w:rPr>
      </w:pPr>
      <w:r w:rsidRPr="00B30361">
        <w:rPr>
          <w:b/>
          <w:bCs/>
          <w:sz w:val="24"/>
          <w:szCs w:val="24"/>
          <w:lang w:val="en-US"/>
        </w:rPr>
        <w:t>2012 – 2013</w:t>
      </w:r>
      <w:r w:rsidRPr="00B30361">
        <w:rPr>
          <w:b/>
          <w:bCs/>
          <w:lang w:val="en-US"/>
        </w:rPr>
        <w:t xml:space="preserve"> </w:t>
      </w:r>
      <w:r w:rsidRPr="00B30361">
        <w:rPr>
          <w:b/>
          <w:bCs/>
          <w:lang w:val="en-US"/>
        </w:rPr>
        <w:tab/>
      </w:r>
      <w:r w:rsidRPr="00B30361">
        <w:rPr>
          <w:b/>
          <w:bCs/>
          <w:lang w:val="en-US"/>
        </w:rPr>
        <w:tab/>
      </w:r>
      <w:proofErr w:type="spellStart"/>
      <w:r w:rsidRPr="00B30361">
        <w:rPr>
          <w:b/>
          <w:bCs/>
          <w:sz w:val="24"/>
          <w:szCs w:val="24"/>
          <w:lang w:val="en-US"/>
        </w:rPr>
        <w:t>LionBRIDGE</w:t>
      </w:r>
      <w:proofErr w:type="spellEnd"/>
    </w:p>
    <w:p w:rsidR="004B2A3E" w:rsidRPr="00F8257D" w:rsidRDefault="004B2A3E" w:rsidP="004B2A3E">
      <w:pPr>
        <w:widowControl w:val="0"/>
        <w:spacing w:after="60" w:line="220" w:lineRule="atLeast"/>
        <w:ind w:left="1416" w:right="245" w:firstLine="708"/>
        <w:jc w:val="both"/>
        <w:rPr>
          <w:b/>
          <w:bCs/>
          <w:lang w:val="en-US"/>
        </w:rPr>
      </w:pPr>
      <w:r w:rsidRPr="00F8257D">
        <w:rPr>
          <w:b/>
          <w:bCs/>
          <w:lang w:val="en-US"/>
        </w:rPr>
        <w:t>Multimedia Judge</w:t>
      </w:r>
    </w:p>
    <w:p w:rsidR="004B2A3E" w:rsidRPr="00F8257D" w:rsidRDefault="004B2A3E" w:rsidP="004B2A3E">
      <w:pPr>
        <w:widowControl w:val="0"/>
        <w:snapToGrid w:val="0"/>
        <w:spacing w:after="60" w:line="220" w:lineRule="atLeast"/>
        <w:ind w:left="2124" w:right="245"/>
        <w:jc w:val="both"/>
        <w:rPr>
          <w:b/>
          <w:bCs/>
          <w:lang w:val="en-US"/>
        </w:rPr>
      </w:pPr>
      <w:r w:rsidRPr="00F8257D">
        <w:rPr>
          <w:lang w:val="en-US"/>
        </w:rPr>
        <w:t>Judgment and analysis of multimedia content (video, audio and images) in their relevance and accordance to the user intent and the content displayed, using Lionbridge tool.</w:t>
      </w:r>
    </w:p>
    <w:p w:rsidR="004B2A3E" w:rsidRPr="00F8257D" w:rsidRDefault="004B2A3E" w:rsidP="004B2A3E">
      <w:pPr>
        <w:widowControl w:val="0"/>
        <w:snapToGrid w:val="0"/>
        <w:spacing w:after="60" w:line="220" w:lineRule="atLeast"/>
        <w:ind w:right="245"/>
        <w:jc w:val="both"/>
        <w:rPr>
          <w:b/>
          <w:bCs/>
          <w:lang w:val="en-US"/>
        </w:rPr>
      </w:pPr>
    </w:p>
    <w:p w:rsidR="004B2A3E" w:rsidRPr="00B30361" w:rsidRDefault="004B2A3E" w:rsidP="004B2A3E">
      <w:pPr>
        <w:widowControl w:val="0"/>
        <w:snapToGrid w:val="0"/>
        <w:spacing w:after="60" w:line="220" w:lineRule="atLeast"/>
        <w:ind w:right="245"/>
        <w:jc w:val="both"/>
        <w:rPr>
          <w:b/>
          <w:bCs/>
          <w:color w:val="222222"/>
          <w:sz w:val="24"/>
          <w:szCs w:val="24"/>
          <w:lang w:val="en-US"/>
        </w:rPr>
      </w:pPr>
      <w:r w:rsidRPr="00B30361">
        <w:rPr>
          <w:b/>
          <w:bCs/>
          <w:color w:val="222222"/>
          <w:sz w:val="24"/>
          <w:szCs w:val="24"/>
          <w:shd w:val="clear" w:color="auto" w:fill="FFFFFF"/>
          <w:lang w:val="en-US"/>
        </w:rPr>
        <w:t xml:space="preserve">2012 – 2012 </w:t>
      </w:r>
      <w:r w:rsidRPr="00B30361">
        <w:rPr>
          <w:b/>
          <w:bCs/>
          <w:color w:val="222222"/>
          <w:sz w:val="24"/>
          <w:szCs w:val="24"/>
          <w:shd w:val="clear" w:color="auto" w:fill="FFFFFF"/>
          <w:lang w:val="en-US"/>
        </w:rPr>
        <w:tab/>
      </w:r>
      <w:r w:rsidRPr="00B30361">
        <w:rPr>
          <w:b/>
          <w:bCs/>
          <w:color w:val="222222"/>
          <w:sz w:val="24"/>
          <w:szCs w:val="24"/>
          <w:shd w:val="clear" w:color="auto" w:fill="FFFFFF"/>
          <w:lang w:val="en-US"/>
        </w:rPr>
        <w:tab/>
        <w:t xml:space="preserve">Marigold </w:t>
      </w:r>
      <w:r w:rsidRPr="00B30361">
        <w:rPr>
          <w:b/>
          <w:bCs/>
          <w:color w:val="222222"/>
          <w:sz w:val="24"/>
          <w:szCs w:val="24"/>
          <w:lang w:val="en-US"/>
        </w:rPr>
        <w:t>Films &amp; Translation Pvt. Ltd</w:t>
      </w:r>
    </w:p>
    <w:p w:rsidR="004B2A3E" w:rsidRPr="00F8257D" w:rsidRDefault="004B2A3E" w:rsidP="004B2A3E">
      <w:pPr>
        <w:widowControl w:val="0"/>
        <w:snapToGrid w:val="0"/>
        <w:spacing w:after="60" w:line="220" w:lineRule="atLeast"/>
        <w:ind w:left="1416" w:right="245" w:firstLine="708"/>
        <w:jc w:val="both"/>
        <w:rPr>
          <w:b/>
          <w:bCs/>
          <w:lang w:val="en-US"/>
        </w:rPr>
      </w:pPr>
      <w:r w:rsidRPr="00F8257D">
        <w:rPr>
          <w:b/>
          <w:bCs/>
          <w:color w:val="222222"/>
          <w:lang w:val="en-US"/>
        </w:rPr>
        <w:t>Translator</w:t>
      </w:r>
    </w:p>
    <w:p w:rsidR="004B2A3E" w:rsidRPr="00F8257D" w:rsidRDefault="004B2A3E" w:rsidP="004B2A3E">
      <w:pPr>
        <w:widowControl w:val="0"/>
        <w:snapToGrid w:val="0"/>
        <w:spacing w:after="60" w:line="220" w:lineRule="atLeast"/>
        <w:ind w:left="2124" w:right="245"/>
        <w:jc w:val="both"/>
        <w:rPr>
          <w:lang w:val="en-US"/>
        </w:rPr>
      </w:pPr>
      <w:r w:rsidRPr="00F8257D">
        <w:rPr>
          <w:lang w:val="en-US"/>
        </w:rPr>
        <w:t xml:space="preserve">Translation from English into Portuguese of documents related to equipment and machinery technical specifications from electrical engineering field. </w:t>
      </w:r>
    </w:p>
    <w:p w:rsidR="004B2A3E" w:rsidRPr="00F8257D" w:rsidRDefault="004B2A3E" w:rsidP="004B2A3E">
      <w:pPr>
        <w:widowControl w:val="0"/>
        <w:snapToGrid w:val="0"/>
        <w:spacing w:after="60" w:line="220" w:lineRule="atLeast"/>
        <w:ind w:right="245"/>
        <w:jc w:val="both"/>
        <w:rPr>
          <w:b/>
          <w:bCs/>
          <w:lang w:val="en-US"/>
        </w:rPr>
      </w:pPr>
    </w:p>
    <w:p w:rsidR="004B2A3E" w:rsidRPr="00B30361" w:rsidRDefault="004B2A3E" w:rsidP="004B2A3E">
      <w:pPr>
        <w:widowControl w:val="0"/>
        <w:snapToGrid w:val="0"/>
        <w:spacing w:after="60" w:line="220" w:lineRule="atLeast"/>
        <w:ind w:right="245"/>
        <w:jc w:val="both"/>
        <w:rPr>
          <w:b/>
          <w:bCs/>
          <w:lang w:val="en-US"/>
        </w:rPr>
      </w:pPr>
      <w:r w:rsidRPr="00B30361">
        <w:rPr>
          <w:b/>
          <w:bCs/>
          <w:sz w:val="24"/>
          <w:szCs w:val="24"/>
          <w:lang w:val="en-US"/>
        </w:rPr>
        <w:t>2012 – 2013</w:t>
      </w:r>
      <w:r w:rsidRPr="00B30361">
        <w:rPr>
          <w:b/>
          <w:bCs/>
          <w:lang w:val="en-US"/>
        </w:rPr>
        <w:t xml:space="preserve"> </w:t>
      </w:r>
      <w:r w:rsidRPr="00B30361">
        <w:rPr>
          <w:b/>
          <w:bCs/>
          <w:lang w:val="en-US"/>
        </w:rPr>
        <w:tab/>
      </w:r>
      <w:r w:rsidRPr="00B30361">
        <w:rPr>
          <w:b/>
          <w:bCs/>
          <w:lang w:val="en-US"/>
        </w:rPr>
        <w:tab/>
      </w:r>
      <w:proofErr w:type="spellStart"/>
      <w:r w:rsidRPr="00B30361">
        <w:rPr>
          <w:b/>
          <w:bCs/>
          <w:sz w:val="24"/>
          <w:szCs w:val="24"/>
          <w:lang w:val="en-US"/>
        </w:rPr>
        <w:t>LionBRIDGE</w:t>
      </w:r>
      <w:proofErr w:type="spellEnd"/>
    </w:p>
    <w:p w:rsidR="004B2A3E" w:rsidRPr="00F8257D" w:rsidRDefault="004B2A3E" w:rsidP="004B2A3E">
      <w:pPr>
        <w:widowControl w:val="0"/>
        <w:spacing w:after="60" w:line="220" w:lineRule="atLeast"/>
        <w:ind w:left="1416" w:right="245" w:firstLine="708"/>
        <w:jc w:val="both"/>
        <w:rPr>
          <w:b/>
          <w:bCs/>
          <w:lang w:val="en-US"/>
        </w:rPr>
      </w:pPr>
      <w:r w:rsidRPr="00F8257D">
        <w:rPr>
          <w:b/>
          <w:bCs/>
          <w:lang w:val="en-US"/>
        </w:rPr>
        <w:t>Internet Crowd Worker</w:t>
      </w:r>
    </w:p>
    <w:p w:rsidR="004B2A3E" w:rsidRPr="00F8257D" w:rsidRDefault="004B2A3E" w:rsidP="004B2A3E">
      <w:pPr>
        <w:widowControl w:val="0"/>
        <w:snapToGrid w:val="0"/>
        <w:spacing w:after="60" w:line="220" w:lineRule="atLeast"/>
        <w:ind w:left="2124" w:right="245"/>
        <w:jc w:val="both"/>
        <w:rPr>
          <w:b/>
          <w:bCs/>
          <w:lang w:val="en-US"/>
        </w:rPr>
      </w:pPr>
      <w:r w:rsidRPr="00F8257D">
        <w:rPr>
          <w:lang w:val="en-US"/>
        </w:rPr>
        <w:t xml:space="preserve">Sentences and statements evaluation in English, judgment of text  content related to Microsoft products and services including web and technical content such as HTML/CSS ,system development concepts and content, data collection from my native language. </w:t>
      </w:r>
    </w:p>
    <w:p w:rsidR="004B2A3E" w:rsidRPr="00F8257D" w:rsidRDefault="004B2A3E" w:rsidP="004B2A3E">
      <w:pPr>
        <w:widowControl w:val="0"/>
        <w:snapToGrid w:val="0"/>
        <w:spacing w:after="60" w:line="220" w:lineRule="atLeast"/>
        <w:ind w:right="245"/>
        <w:jc w:val="both"/>
        <w:rPr>
          <w:b/>
          <w:bCs/>
          <w:lang w:val="en-US"/>
        </w:rPr>
      </w:pPr>
    </w:p>
    <w:p w:rsidR="004B2A3E" w:rsidRPr="00B30361" w:rsidRDefault="004B2A3E" w:rsidP="004B2A3E">
      <w:pPr>
        <w:widowControl w:val="0"/>
        <w:snapToGrid w:val="0"/>
        <w:spacing w:after="60" w:line="220" w:lineRule="atLeast"/>
        <w:ind w:right="245"/>
        <w:jc w:val="both"/>
        <w:rPr>
          <w:b/>
          <w:bCs/>
          <w:sz w:val="24"/>
          <w:szCs w:val="24"/>
          <w:lang w:val="en-US"/>
        </w:rPr>
      </w:pPr>
      <w:r w:rsidRPr="00B30361">
        <w:rPr>
          <w:b/>
          <w:bCs/>
          <w:sz w:val="24"/>
          <w:szCs w:val="24"/>
          <w:lang w:val="en-US"/>
        </w:rPr>
        <w:t xml:space="preserve">2012 – 2012 </w:t>
      </w:r>
      <w:r w:rsidRPr="00B30361">
        <w:rPr>
          <w:b/>
          <w:bCs/>
          <w:sz w:val="24"/>
          <w:szCs w:val="24"/>
          <w:lang w:val="en-US"/>
        </w:rPr>
        <w:tab/>
      </w:r>
      <w:r w:rsidRPr="00B30361">
        <w:rPr>
          <w:b/>
          <w:bCs/>
          <w:sz w:val="24"/>
          <w:szCs w:val="24"/>
          <w:lang w:val="en-US"/>
        </w:rPr>
        <w:tab/>
      </w:r>
      <w:proofErr w:type="spellStart"/>
      <w:r w:rsidRPr="00B30361">
        <w:rPr>
          <w:b/>
          <w:bCs/>
          <w:sz w:val="24"/>
          <w:szCs w:val="24"/>
          <w:lang w:val="en-US"/>
        </w:rPr>
        <w:t>Lipsync</w:t>
      </w:r>
      <w:proofErr w:type="spellEnd"/>
      <w:r w:rsidRPr="00B30361">
        <w:rPr>
          <w:b/>
          <w:bCs/>
          <w:sz w:val="24"/>
          <w:szCs w:val="24"/>
          <w:lang w:val="en-US"/>
        </w:rPr>
        <w:t xml:space="preserve"> International</w:t>
      </w:r>
    </w:p>
    <w:p w:rsidR="004B2A3E" w:rsidRPr="00F8257D" w:rsidRDefault="004B2A3E" w:rsidP="004B2A3E">
      <w:pPr>
        <w:widowControl w:val="0"/>
        <w:spacing w:after="60" w:line="220" w:lineRule="atLeast"/>
        <w:ind w:left="1416" w:right="245" w:firstLine="708"/>
        <w:jc w:val="both"/>
        <w:rPr>
          <w:b/>
          <w:bCs/>
          <w:lang w:val="en-US"/>
        </w:rPr>
      </w:pPr>
      <w:r w:rsidRPr="00F8257D">
        <w:rPr>
          <w:b/>
          <w:bCs/>
          <w:lang w:val="en-US"/>
        </w:rPr>
        <w:t>Translator</w:t>
      </w:r>
    </w:p>
    <w:p w:rsidR="004B2A3E" w:rsidRPr="00F8257D" w:rsidRDefault="004B2A3E" w:rsidP="004B2A3E">
      <w:pPr>
        <w:widowControl w:val="0"/>
        <w:snapToGrid w:val="0"/>
        <w:spacing w:after="60" w:line="220" w:lineRule="atLeast"/>
        <w:ind w:left="2124" w:right="245"/>
        <w:jc w:val="both"/>
        <w:rPr>
          <w:b/>
          <w:bCs/>
          <w:lang w:val="en-US"/>
        </w:rPr>
      </w:pPr>
      <w:r w:rsidRPr="00F8257D">
        <w:rPr>
          <w:lang w:val="en-US"/>
        </w:rPr>
        <w:t xml:space="preserve">Subtitles translation for the movies “Other Voices”, “Surrogate Mother”, “Post Impact” and “Terror Tract” through audio and movies </w:t>
      </w:r>
      <w:r w:rsidRPr="00F8257D">
        <w:rPr>
          <w:lang w:val="en-US"/>
        </w:rPr>
        <w:lastRenderedPageBreak/>
        <w:t xml:space="preserve">script. Adaptation and subtitles formatting to the costumer standard. </w:t>
      </w:r>
    </w:p>
    <w:p w:rsidR="004B2A3E" w:rsidRPr="00F8257D" w:rsidRDefault="004B2A3E" w:rsidP="004B2A3E">
      <w:pPr>
        <w:widowControl w:val="0"/>
        <w:snapToGrid w:val="0"/>
        <w:spacing w:after="60" w:line="220" w:lineRule="atLeast"/>
        <w:ind w:right="245"/>
        <w:jc w:val="both"/>
        <w:rPr>
          <w:b/>
          <w:bCs/>
          <w:lang w:val="en-US"/>
        </w:rPr>
      </w:pPr>
    </w:p>
    <w:p w:rsidR="004B2A3E" w:rsidRPr="00B30361" w:rsidRDefault="004B2A3E" w:rsidP="004B2A3E">
      <w:pPr>
        <w:widowControl w:val="0"/>
        <w:snapToGrid w:val="0"/>
        <w:spacing w:after="60" w:line="220" w:lineRule="atLeast"/>
        <w:ind w:right="245"/>
        <w:jc w:val="both"/>
        <w:rPr>
          <w:b/>
          <w:bCs/>
          <w:sz w:val="24"/>
          <w:szCs w:val="24"/>
          <w:lang w:val="en-US"/>
        </w:rPr>
      </w:pPr>
      <w:r w:rsidRPr="00B30361">
        <w:rPr>
          <w:b/>
          <w:bCs/>
          <w:sz w:val="24"/>
          <w:szCs w:val="24"/>
          <w:lang w:val="en-US"/>
        </w:rPr>
        <w:t xml:space="preserve">2011 – 2012 </w:t>
      </w:r>
      <w:r w:rsidRPr="00B30361">
        <w:rPr>
          <w:b/>
          <w:bCs/>
          <w:sz w:val="24"/>
          <w:szCs w:val="24"/>
          <w:lang w:val="en-US"/>
        </w:rPr>
        <w:tab/>
      </w:r>
      <w:r w:rsidRPr="00B30361">
        <w:rPr>
          <w:b/>
          <w:bCs/>
          <w:sz w:val="24"/>
          <w:szCs w:val="24"/>
          <w:lang w:val="en-US"/>
        </w:rPr>
        <w:tab/>
      </w:r>
      <w:proofErr w:type="spellStart"/>
      <w:r w:rsidRPr="00B30361">
        <w:rPr>
          <w:b/>
          <w:bCs/>
          <w:sz w:val="24"/>
          <w:szCs w:val="24"/>
          <w:lang w:val="en-US"/>
        </w:rPr>
        <w:t>Novidades</w:t>
      </w:r>
      <w:proofErr w:type="spellEnd"/>
      <w:r w:rsidRPr="00B30361">
        <w:rPr>
          <w:b/>
          <w:bCs/>
          <w:sz w:val="24"/>
          <w:szCs w:val="24"/>
          <w:lang w:val="en-US"/>
        </w:rPr>
        <w:t xml:space="preserve"> </w:t>
      </w:r>
      <w:proofErr w:type="spellStart"/>
      <w:r w:rsidRPr="00B30361">
        <w:rPr>
          <w:b/>
          <w:bCs/>
          <w:sz w:val="24"/>
          <w:szCs w:val="24"/>
          <w:lang w:val="en-US"/>
        </w:rPr>
        <w:t>Tecnológicas</w:t>
      </w:r>
      <w:proofErr w:type="spellEnd"/>
    </w:p>
    <w:p w:rsidR="004B2A3E" w:rsidRPr="00F8257D" w:rsidRDefault="004B2A3E" w:rsidP="004B2A3E">
      <w:pPr>
        <w:widowControl w:val="0"/>
        <w:spacing w:after="60" w:line="220" w:lineRule="atLeast"/>
        <w:ind w:left="1416" w:right="245" w:firstLine="708"/>
        <w:jc w:val="both"/>
        <w:rPr>
          <w:b/>
          <w:bCs/>
          <w:lang w:val="en-US"/>
        </w:rPr>
      </w:pPr>
      <w:r w:rsidRPr="00F8257D">
        <w:rPr>
          <w:b/>
          <w:bCs/>
          <w:lang w:val="en-US"/>
        </w:rPr>
        <w:t>Translator</w:t>
      </w:r>
    </w:p>
    <w:p w:rsidR="004B2A3E" w:rsidRPr="00F8257D" w:rsidRDefault="004B2A3E" w:rsidP="004B2A3E">
      <w:pPr>
        <w:widowControl w:val="0"/>
        <w:spacing w:after="60" w:line="220" w:lineRule="atLeast"/>
        <w:ind w:left="2124" w:right="245"/>
        <w:jc w:val="both"/>
        <w:rPr>
          <w:b/>
          <w:bCs/>
          <w:lang w:val="en-US"/>
        </w:rPr>
      </w:pPr>
      <w:r w:rsidRPr="00F8257D">
        <w:rPr>
          <w:lang w:val="en-US"/>
        </w:rPr>
        <w:t xml:space="preserve">Translation from English to Portuguese language of articles related to technology, computer news, gaming, hardware and software for a website addressed as </w:t>
      </w:r>
      <w:hyperlink r:id="rId8" w:history="1">
        <w:r w:rsidRPr="00F8257D">
          <w:rPr>
            <w:rStyle w:val="Hyperlink"/>
            <w:lang w:val="en-US"/>
          </w:rPr>
          <w:t>www.novidadestecnologicas.com</w:t>
        </w:r>
      </w:hyperlink>
      <w:r w:rsidRPr="00F8257D">
        <w:rPr>
          <w:lang w:val="en-US"/>
        </w:rPr>
        <w:t xml:space="preserve"> .</w:t>
      </w:r>
    </w:p>
    <w:p w:rsidR="004B2A3E" w:rsidRPr="00F8257D" w:rsidRDefault="004B2A3E" w:rsidP="004B2A3E">
      <w:pPr>
        <w:widowControl w:val="0"/>
        <w:spacing w:after="60" w:line="220" w:lineRule="atLeast"/>
        <w:ind w:right="245"/>
        <w:jc w:val="both"/>
        <w:rPr>
          <w:b/>
          <w:bCs/>
          <w:lang w:val="en-US"/>
        </w:rPr>
      </w:pPr>
    </w:p>
    <w:p w:rsidR="004B2A3E" w:rsidRPr="00B30361" w:rsidRDefault="004B2A3E" w:rsidP="004B2A3E">
      <w:pPr>
        <w:widowControl w:val="0"/>
        <w:snapToGrid w:val="0"/>
        <w:spacing w:after="60" w:line="220" w:lineRule="atLeast"/>
        <w:ind w:right="245"/>
        <w:jc w:val="both"/>
        <w:rPr>
          <w:b/>
          <w:bCs/>
          <w:sz w:val="24"/>
          <w:szCs w:val="24"/>
        </w:rPr>
      </w:pPr>
      <w:r w:rsidRPr="00B30361">
        <w:rPr>
          <w:b/>
          <w:bCs/>
          <w:sz w:val="24"/>
          <w:szCs w:val="24"/>
        </w:rPr>
        <w:t xml:space="preserve">2011 – 2013 </w:t>
      </w:r>
      <w:r w:rsidRPr="00B30361">
        <w:rPr>
          <w:b/>
          <w:bCs/>
          <w:sz w:val="24"/>
          <w:szCs w:val="24"/>
        </w:rPr>
        <w:tab/>
      </w:r>
      <w:r w:rsidRPr="00B30361">
        <w:rPr>
          <w:b/>
          <w:bCs/>
          <w:sz w:val="24"/>
          <w:szCs w:val="24"/>
        </w:rPr>
        <w:tab/>
        <w:t>Cobra Tecnologia do Banco do Brasil</w:t>
      </w:r>
    </w:p>
    <w:p w:rsidR="004B2A3E" w:rsidRPr="00F8257D" w:rsidRDefault="004B2A3E" w:rsidP="004B2A3E">
      <w:pPr>
        <w:widowControl w:val="0"/>
        <w:spacing w:after="60" w:line="220" w:lineRule="atLeast"/>
        <w:ind w:left="1416" w:right="245" w:firstLine="708"/>
        <w:jc w:val="both"/>
        <w:rPr>
          <w:b/>
          <w:bCs/>
          <w:lang w:val="en-US"/>
        </w:rPr>
      </w:pPr>
      <w:r w:rsidRPr="00F8257D">
        <w:rPr>
          <w:b/>
          <w:bCs/>
          <w:lang w:val="en-US"/>
        </w:rPr>
        <w:t>Operation Analyst</w:t>
      </w:r>
      <w:r>
        <w:rPr>
          <w:b/>
          <w:bCs/>
          <w:lang w:val="en-US"/>
        </w:rPr>
        <w:t xml:space="preserve"> – Programmer </w:t>
      </w:r>
    </w:p>
    <w:p w:rsidR="004B2A3E" w:rsidRDefault="004B2A3E" w:rsidP="004B2A3E">
      <w:pPr>
        <w:widowControl w:val="0"/>
        <w:spacing w:after="60" w:line="220" w:lineRule="atLeast"/>
        <w:ind w:left="2124" w:right="245"/>
        <w:jc w:val="both"/>
        <w:rPr>
          <w:bCs/>
          <w:lang w:val="en-US"/>
        </w:rPr>
      </w:pPr>
      <w:r w:rsidRPr="00F8257D">
        <w:rPr>
          <w:bCs/>
          <w:lang w:val="en-US"/>
        </w:rPr>
        <w:t xml:space="preserve">Coding and unit testing of software, providing operational process needed to data handling, based on demanded definitions on system analysis stages and using suitable methods and techniques to hardware and software designated. </w:t>
      </w:r>
      <w:proofErr w:type="spellStart"/>
      <w:r w:rsidRPr="00F8257D">
        <w:rPr>
          <w:bCs/>
          <w:lang w:val="en-US"/>
        </w:rPr>
        <w:t>Jquery</w:t>
      </w:r>
      <w:proofErr w:type="spellEnd"/>
      <w:r w:rsidRPr="00F8257D">
        <w:rPr>
          <w:bCs/>
          <w:lang w:val="en-US"/>
        </w:rPr>
        <w:t xml:space="preserve"> Sheet component customization and translation from English to Portuguese, such as menus, messages and helpers.</w:t>
      </w:r>
    </w:p>
    <w:p w:rsidR="004B2A3E" w:rsidRPr="00F8257D" w:rsidRDefault="004B2A3E" w:rsidP="004B2A3E">
      <w:pPr>
        <w:widowControl w:val="0"/>
        <w:spacing w:after="60" w:line="220" w:lineRule="atLeast"/>
        <w:ind w:left="2124" w:right="245"/>
        <w:jc w:val="both"/>
        <w:rPr>
          <w:b/>
          <w:bCs/>
          <w:lang w:val="en-US"/>
        </w:rPr>
      </w:pPr>
    </w:p>
    <w:p w:rsidR="004B2A3E" w:rsidRPr="00B30361" w:rsidRDefault="004B2A3E" w:rsidP="004B2A3E">
      <w:pPr>
        <w:widowControl w:val="0"/>
        <w:spacing w:after="60" w:line="220" w:lineRule="atLeast"/>
        <w:ind w:right="245"/>
        <w:jc w:val="both"/>
        <w:rPr>
          <w:b/>
          <w:bCs/>
          <w:sz w:val="24"/>
          <w:szCs w:val="24"/>
          <w:lang w:val="en-US"/>
        </w:rPr>
      </w:pPr>
      <w:r w:rsidRPr="00B30361">
        <w:rPr>
          <w:b/>
          <w:bCs/>
          <w:sz w:val="24"/>
          <w:szCs w:val="24"/>
          <w:lang w:val="en-US"/>
        </w:rPr>
        <w:t>2011 – 2011</w:t>
      </w:r>
      <w:r w:rsidRPr="00B30361">
        <w:rPr>
          <w:b/>
          <w:bCs/>
          <w:sz w:val="24"/>
          <w:szCs w:val="24"/>
          <w:lang w:val="en-US"/>
        </w:rPr>
        <w:tab/>
      </w:r>
      <w:r w:rsidRPr="00B30361">
        <w:rPr>
          <w:b/>
          <w:bCs/>
          <w:sz w:val="24"/>
          <w:szCs w:val="24"/>
          <w:lang w:val="en-US"/>
        </w:rPr>
        <w:tab/>
      </w:r>
      <w:proofErr w:type="spellStart"/>
      <w:r w:rsidRPr="00B30361">
        <w:rPr>
          <w:b/>
          <w:bCs/>
          <w:sz w:val="24"/>
          <w:szCs w:val="24"/>
          <w:lang w:val="en-US"/>
        </w:rPr>
        <w:t>LionBRIDGE</w:t>
      </w:r>
      <w:proofErr w:type="spellEnd"/>
    </w:p>
    <w:p w:rsidR="004B2A3E" w:rsidRPr="00F8257D" w:rsidRDefault="004B2A3E" w:rsidP="004B2A3E">
      <w:pPr>
        <w:widowControl w:val="0"/>
        <w:spacing w:after="60" w:line="220" w:lineRule="atLeast"/>
        <w:ind w:left="1416" w:right="245" w:firstLine="708"/>
        <w:jc w:val="both"/>
        <w:rPr>
          <w:b/>
          <w:bCs/>
          <w:lang w:val="en-US"/>
        </w:rPr>
      </w:pPr>
      <w:r w:rsidRPr="00F8257D">
        <w:rPr>
          <w:b/>
          <w:bCs/>
          <w:lang w:val="en-US"/>
        </w:rPr>
        <w:t>Internet Assessor</w:t>
      </w:r>
    </w:p>
    <w:p w:rsidR="004B2A3E" w:rsidRPr="00F8257D" w:rsidRDefault="004B2A3E" w:rsidP="004B2A3E">
      <w:pPr>
        <w:widowControl w:val="0"/>
        <w:spacing w:after="60" w:line="220" w:lineRule="atLeast"/>
        <w:ind w:left="2124" w:right="245"/>
        <w:jc w:val="both"/>
        <w:rPr>
          <w:b/>
          <w:bCs/>
          <w:lang w:val="en-US"/>
        </w:rPr>
      </w:pPr>
      <w:r w:rsidRPr="00F8257D">
        <w:rPr>
          <w:lang w:val="en-US"/>
        </w:rPr>
        <w:t xml:space="preserve">Understanding the user intent related to internet search and landing page, usefulness and landing language analysis, user location and content shown in English or Portuguese language. Text suggestion analysis and comparison to the user intent. Translation of word and idiomatic expressions from English to Portuguese. </w:t>
      </w:r>
    </w:p>
    <w:p w:rsidR="004B2A3E" w:rsidRPr="00F8257D" w:rsidRDefault="004B2A3E" w:rsidP="004B2A3E">
      <w:pPr>
        <w:widowControl w:val="0"/>
        <w:spacing w:after="60" w:line="220" w:lineRule="atLeast"/>
        <w:ind w:right="245"/>
        <w:jc w:val="both"/>
        <w:rPr>
          <w:b/>
          <w:bCs/>
          <w:lang w:val="en-US"/>
        </w:rPr>
      </w:pPr>
    </w:p>
    <w:p w:rsidR="004B2A3E" w:rsidRPr="00B30361" w:rsidRDefault="004B2A3E" w:rsidP="004B2A3E">
      <w:pPr>
        <w:widowControl w:val="0"/>
        <w:spacing w:after="60" w:line="220" w:lineRule="atLeast"/>
        <w:ind w:right="245"/>
        <w:jc w:val="both"/>
        <w:rPr>
          <w:b/>
          <w:bCs/>
          <w:sz w:val="24"/>
          <w:szCs w:val="24"/>
          <w:lang w:val="en-US"/>
        </w:rPr>
      </w:pPr>
      <w:r w:rsidRPr="00B30361">
        <w:rPr>
          <w:b/>
          <w:bCs/>
          <w:sz w:val="24"/>
          <w:szCs w:val="24"/>
          <w:lang w:val="en-US"/>
        </w:rPr>
        <w:t xml:space="preserve">2009 – 2011  </w:t>
      </w:r>
      <w:r w:rsidRPr="00B30361">
        <w:rPr>
          <w:b/>
          <w:bCs/>
          <w:sz w:val="24"/>
          <w:szCs w:val="24"/>
          <w:lang w:val="en-US"/>
        </w:rPr>
        <w:tab/>
      </w:r>
      <w:r w:rsidRPr="00B30361">
        <w:rPr>
          <w:b/>
          <w:bCs/>
          <w:sz w:val="24"/>
          <w:szCs w:val="24"/>
          <w:lang w:val="en-US"/>
        </w:rPr>
        <w:tab/>
        <w:t xml:space="preserve">Ad-Infinitum </w:t>
      </w:r>
      <w:proofErr w:type="spellStart"/>
      <w:r w:rsidRPr="00B30361">
        <w:rPr>
          <w:b/>
          <w:bCs/>
          <w:sz w:val="24"/>
          <w:szCs w:val="24"/>
          <w:lang w:val="en-US"/>
        </w:rPr>
        <w:t>Consultoria</w:t>
      </w:r>
      <w:proofErr w:type="spellEnd"/>
      <w:r w:rsidRPr="00B30361">
        <w:rPr>
          <w:b/>
          <w:bCs/>
          <w:sz w:val="24"/>
          <w:szCs w:val="24"/>
          <w:lang w:val="en-US"/>
        </w:rPr>
        <w:t xml:space="preserve"> </w:t>
      </w:r>
      <w:proofErr w:type="spellStart"/>
      <w:r w:rsidRPr="00B30361">
        <w:rPr>
          <w:b/>
          <w:bCs/>
          <w:sz w:val="24"/>
          <w:szCs w:val="24"/>
          <w:lang w:val="en-US"/>
        </w:rPr>
        <w:t>Organizacional</w:t>
      </w:r>
      <w:proofErr w:type="spellEnd"/>
    </w:p>
    <w:p w:rsidR="004B2A3E" w:rsidRPr="00F8257D" w:rsidRDefault="004B2A3E" w:rsidP="004B2A3E">
      <w:pPr>
        <w:widowControl w:val="0"/>
        <w:spacing w:after="60" w:line="220" w:lineRule="atLeast"/>
        <w:ind w:left="1416" w:right="245" w:firstLine="708"/>
        <w:jc w:val="both"/>
        <w:rPr>
          <w:b/>
          <w:bCs/>
          <w:lang w:val="en-US"/>
        </w:rPr>
      </w:pPr>
      <w:r w:rsidRPr="00F8257D">
        <w:rPr>
          <w:b/>
          <w:bCs/>
          <w:lang w:val="en-US"/>
        </w:rPr>
        <w:t>System Analyst /</w:t>
      </w:r>
      <w:r>
        <w:rPr>
          <w:b/>
          <w:bCs/>
          <w:lang w:val="en-US"/>
        </w:rPr>
        <w:t xml:space="preserve"> Translator</w:t>
      </w:r>
    </w:p>
    <w:p w:rsidR="004B2A3E" w:rsidRPr="00F8257D" w:rsidRDefault="004B2A3E" w:rsidP="004B2A3E">
      <w:pPr>
        <w:widowControl w:val="0"/>
        <w:spacing w:after="60" w:line="220" w:lineRule="atLeast"/>
        <w:ind w:left="2124" w:right="245"/>
        <w:jc w:val="both"/>
        <w:rPr>
          <w:b/>
          <w:bCs/>
          <w:lang w:val="en-US"/>
        </w:rPr>
      </w:pPr>
      <w:r w:rsidRPr="00F8257D">
        <w:rPr>
          <w:lang w:val="en-US"/>
        </w:rPr>
        <w:t xml:space="preserve">Software study, edition, creation, testing, revision and implementation. Use of </w:t>
      </w:r>
      <w:proofErr w:type="spellStart"/>
      <w:r w:rsidRPr="00F8257D">
        <w:rPr>
          <w:lang w:val="en-US"/>
        </w:rPr>
        <w:t>Netbeans</w:t>
      </w:r>
      <w:proofErr w:type="spellEnd"/>
      <w:r w:rsidRPr="00F8257D">
        <w:rPr>
          <w:lang w:val="en-US"/>
        </w:rPr>
        <w:t xml:space="preserve"> IDE and Flash (</w:t>
      </w:r>
      <w:proofErr w:type="spellStart"/>
      <w:r w:rsidRPr="00F8257D">
        <w:rPr>
          <w:lang w:val="en-US"/>
        </w:rPr>
        <w:t>Actionscript</w:t>
      </w:r>
      <w:proofErr w:type="spellEnd"/>
      <w:r w:rsidRPr="00F8257D">
        <w:rPr>
          <w:lang w:val="en-US"/>
        </w:rPr>
        <w:t xml:space="preserve">) coding, JSP, </w:t>
      </w:r>
      <w:proofErr w:type="spellStart"/>
      <w:r w:rsidRPr="00F8257D">
        <w:rPr>
          <w:lang w:val="en-US"/>
        </w:rPr>
        <w:t>Javascript</w:t>
      </w:r>
      <w:proofErr w:type="spellEnd"/>
      <w:r w:rsidRPr="00F8257D">
        <w:rPr>
          <w:lang w:val="en-US"/>
        </w:rPr>
        <w:t xml:space="preserve">, CSS, HTML; Use of </w:t>
      </w:r>
      <w:proofErr w:type="spellStart"/>
      <w:r w:rsidRPr="00F8257D">
        <w:rPr>
          <w:lang w:val="en-US"/>
        </w:rPr>
        <w:t>Mysql</w:t>
      </w:r>
      <w:proofErr w:type="spellEnd"/>
      <w:r w:rsidRPr="00F8257D">
        <w:rPr>
          <w:lang w:val="en-US"/>
        </w:rPr>
        <w:t xml:space="preserve"> as database, Tortoise SVN for version management, and software </w:t>
      </w:r>
      <w:proofErr w:type="spellStart"/>
      <w:r w:rsidRPr="00F8257D">
        <w:rPr>
          <w:lang w:val="en-US"/>
        </w:rPr>
        <w:t>dotProject</w:t>
      </w:r>
      <w:proofErr w:type="spellEnd"/>
      <w:r w:rsidRPr="00F8257D">
        <w:rPr>
          <w:lang w:val="en-US"/>
        </w:rPr>
        <w:t xml:space="preserve"> for task description and productivity management. Use of JUDE Community software for drawing UML Diagrams and documentation. Another task of this job was organizing and documenting the systems requirements. Translation and Revision from Portuguese language to English language. </w:t>
      </w:r>
    </w:p>
    <w:p w:rsidR="004B2A3E" w:rsidRPr="00F8257D" w:rsidRDefault="004B2A3E" w:rsidP="004B2A3E">
      <w:pPr>
        <w:widowControl w:val="0"/>
        <w:spacing w:after="60" w:line="220" w:lineRule="atLeast"/>
        <w:ind w:right="245"/>
        <w:jc w:val="both"/>
        <w:rPr>
          <w:b/>
          <w:bCs/>
          <w:lang w:val="en-US"/>
        </w:rPr>
      </w:pPr>
    </w:p>
    <w:p w:rsidR="004B2A3E" w:rsidRPr="00B30361" w:rsidRDefault="004B2A3E" w:rsidP="004B2A3E">
      <w:pPr>
        <w:widowControl w:val="0"/>
        <w:spacing w:after="60" w:line="220" w:lineRule="atLeast"/>
        <w:ind w:right="245"/>
        <w:jc w:val="both"/>
        <w:rPr>
          <w:b/>
          <w:sz w:val="24"/>
          <w:szCs w:val="24"/>
          <w:lang w:val="en-US"/>
        </w:rPr>
      </w:pPr>
      <w:r w:rsidRPr="00B30361">
        <w:rPr>
          <w:b/>
          <w:bCs/>
          <w:sz w:val="24"/>
          <w:szCs w:val="24"/>
          <w:lang w:val="en-US"/>
        </w:rPr>
        <w:t xml:space="preserve">2009 – 2007 </w:t>
      </w:r>
      <w:r w:rsidRPr="00B30361">
        <w:rPr>
          <w:b/>
          <w:bCs/>
          <w:sz w:val="24"/>
          <w:szCs w:val="24"/>
          <w:lang w:val="en-US"/>
        </w:rPr>
        <w:tab/>
      </w:r>
      <w:r w:rsidRPr="00B30361">
        <w:rPr>
          <w:b/>
          <w:bCs/>
          <w:sz w:val="24"/>
          <w:szCs w:val="24"/>
          <w:lang w:val="en-US"/>
        </w:rPr>
        <w:tab/>
        <w:t xml:space="preserve">TNL </w:t>
      </w:r>
      <w:proofErr w:type="spellStart"/>
      <w:r w:rsidRPr="00B30361">
        <w:rPr>
          <w:b/>
          <w:bCs/>
          <w:sz w:val="24"/>
          <w:szCs w:val="24"/>
          <w:lang w:val="en-US"/>
        </w:rPr>
        <w:t>Contax</w:t>
      </w:r>
      <w:proofErr w:type="spellEnd"/>
      <w:r w:rsidRPr="00B30361">
        <w:rPr>
          <w:b/>
          <w:bCs/>
          <w:sz w:val="24"/>
          <w:szCs w:val="24"/>
          <w:lang w:val="en-US"/>
        </w:rPr>
        <w:t xml:space="preserve"> Call Center</w:t>
      </w:r>
    </w:p>
    <w:p w:rsidR="004B2A3E" w:rsidRPr="00F8257D" w:rsidRDefault="004B2A3E" w:rsidP="004B2A3E">
      <w:pPr>
        <w:widowControl w:val="0"/>
        <w:spacing w:after="60" w:line="220" w:lineRule="atLeast"/>
        <w:ind w:left="1416" w:right="245" w:firstLine="708"/>
        <w:jc w:val="both"/>
        <w:rPr>
          <w:b/>
          <w:bCs/>
          <w:lang w:val="en-US"/>
        </w:rPr>
      </w:pPr>
      <w:r w:rsidRPr="00F8257D">
        <w:rPr>
          <w:b/>
          <w:lang w:val="en-US"/>
        </w:rPr>
        <w:t>International Call Center Operator</w:t>
      </w:r>
    </w:p>
    <w:p w:rsidR="004B2A3E" w:rsidRPr="00F8257D" w:rsidRDefault="004B2A3E" w:rsidP="004B2A3E">
      <w:pPr>
        <w:widowControl w:val="0"/>
        <w:spacing w:after="60" w:line="220" w:lineRule="atLeast"/>
        <w:ind w:left="2124" w:right="245"/>
        <w:jc w:val="both"/>
        <w:rPr>
          <w:b/>
          <w:bCs/>
          <w:lang w:val="en-US"/>
        </w:rPr>
      </w:pPr>
      <w:r w:rsidRPr="00F8257D">
        <w:rPr>
          <w:bCs/>
          <w:lang w:val="en-US"/>
        </w:rPr>
        <w:t>Provide information about products, international services, guide for importation and exportation procedures, prices and delivery time simulations to all countries, send international telegrams and all tasks mentioned above by Brazilian Mail Service – ECT(</w:t>
      </w:r>
      <w:proofErr w:type="spellStart"/>
      <w:r w:rsidRPr="00F8257D">
        <w:rPr>
          <w:bCs/>
          <w:lang w:val="en-US"/>
        </w:rPr>
        <w:t>Empresa</w:t>
      </w:r>
      <w:proofErr w:type="spellEnd"/>
      <w:r w:rsidRPr="00F8257D">
        <w:rPr>
          <w:bCs/>
          <w:lang w:val="en-US"/>
        </w:rPr>
        <w:t xml:space="preserve"> de </w:t>
      </w:r>
      <w:proofErr w:type="spellStart"/>
      <w:r w:rsidRPr="00F8257D">
        <w:rPr>
          <w:bCs/>
          <w:lang w:val="en-US"/>
        </w:rPr>
        <w:t>Correios</w:t>
      </w:r>
      <w:proofErr w:type="spellEnd"/>
      <w:r w:rsidRPr="00F8257D">
        <w:rPr>
          <w:bCs/>
          <w:lang w:val="en-US"/>
        </w:rPr>
        <w:t xml:space="preserve"> e </w:t>
      </w:r>
      <w:proofErr w:type="spellStart"/>
      <w:r w:rsidRPr="00F8257D">
        <w:rPr>
          <w:bCs/>
          <w:lang w:val="en-US"/>
        </w:rPr>
        <w:t>Tel</w:t>
      </w:r>
      <w:r>
        <w:rPr>
          <w:bCs/>
          <w:lang w:val="en-US"/>
        </w:rPr>
        <w:t>é</w:t>
      </w:r>
      <w:r w:rsidRPr="00F8257D">
        <w:rPr>
          <w:bCs/>
          <w:lang w:val="en-US"/>
        </w:rPr>
        <w:t>grafos</w:t>
      </w:r>
      <w:proofErr w:type="spellEnd"/>
      <w:r w:rsidRPr="00F8257D">
        <w:rPr>
          <w:bCs/>
          <w:lang w:val="en-US"/>
        </w:rPr>
        <w:t>).</w:t>
      </w:r>
    </w:p>
    <w:p w:rsidR="004B2A3E" w:rsidRPr="00F8257D" w:rsidRDefault="004B2A3E" w:rsidP="004B2A3E">
      <w:pPr>
        <w:widowControl w:val="0"/>
        <w:spacing w:after="60" w:line="220" w:lineRule="atLeast"/>
        <w:ind w:right="245"/>
        <w:jc w:val="both"/>
        <w:rPr>
          <w:b/>
          <w:bCs/>
          <w:lang w:val="en-US"/>
        </w:rPr>
      </w:pPr>
    </w:p>
    <w:p w:rsidR="004B2A3E" w:rsidRPr="00B30361" w:rsidRDefault="004B2A3E" w:rsidP="004B2A3E">
      <w:pPr>
        <w:widowControl w:val="0"/>
        <w:spacing w:after="60" w:line="220" w:lineRule="atLeast"/>
        <w:ind w:right="245"/>
        <w:jc w:val="both"/>
        <w:rPr>
          <w:b/>
          <w:sz w:val="24"/>
          <w:szCs w:val="24"/>
          <w:lang w:val="en-US"/>
        </w:rPr>
      </w:pPr>
      <w:r w:rsidRPr="00B30361">
        <w:rPr>
          <w:b/>
          <w:bCs/>
          <w:sz w:val="24"/>
          <w:szCs w:val="24"/>
          <w:lang w:val="en-US"/>
        </w:rPr>
        <w:t xml:space="preserve">2005 – 2006 </w:t>
      </w:r>
      <w:r w:rsidRPr="00B30361">
        <w:rPr>
          <w:b/>
          <w:bCs/>
          <w:sz w:val="24"/>
          <w:szCs w:val="24"/>
          <w:lang w:val="en-US"/>
        </w:rPr>
        <w:tab/>
      </w:r>
      <w:r w:rsidRPr="00B30361">
        <w:rPr>
          <w:b/>
          <w:bCs/>
          <w:sz w:val="24"/>
          <w:szCs w:val="24"/>
          <w:lang w:val="en-US"/>
        </w:rPr>
        <w:tab/>
      </w:r>
      <w:proofErr w:type="spellStart"/>
      <w:r w:rsidRPr="00B30361">
        <w:rPr>
          <w:b/>
          <w:bCs/>
          <w:sz w:val="24"/>
          <w:szCs w:val="24"/>
          <w:lang w:val="en-US"/>
        </w:rPr>
        <w:t>Sphaera</w:t>
      </w:r>
      <w:proofErr w:type="spellEnd"/>
      <w:r w:rsidRPr="00B30361">
        <w:rPr>
          <w:b/>
          <w:bCs/>
          <w:sz w:val="24"/>
          <w:szCs w:val="24"/>
          <w:lang w:val="en-US"/>
        </w:rPr>
        <w:t xml:space="preserve"> </w:t>
      </w:r>
      <w:proofErr w:type="spellStart"/>
      <w:r w:rsidRPr="00B30361">
        <w:rPr>
          <w:b/>
          <w:bCs/>
          <w:sz w:val="24"/>
          <w:szCs w:val="24"/>
          <w:lang w:val="en-US"/>
        </w:rPr>
        <w:t>Turismo</w:t>
      </w:r>
      <w:proofErr w:type="spellEnd"/>
    </w:p>
    <w:p w:rsidR="004B2A3E" w:rsidRPr="00F8257D" w:rsidRDefault="004B2A3E" w:rsidP="004B2A3E">
      <w:pPr>
        <w:widowControl w:val="0"/>
        <w:spacing w:after="60" w:line="220" w:lineRule="atLeast"/>
        <w:ind w:left="1416" w:right="245" w:firstLine="708"/>
        <w:jc w:val="both"/>
        <w:rPr>
          <w:b/>
          <w:bCs/>
          <w:lang w:val="en-US"/>
        </w:rPr>
      </w:pPr>
      <w:r>
        <w:rPr>
          <w:b/>
          <w:lang w:val="en-US"/>
        </w:rPr>
        <w:lastRenderedPageBreak/>
        <w:t xml:space="preserve">Office Assistant </w:t>
      </w:r>
    </w:p>
    <w:p w:rsidR="004B2A3E" w:rsidRPr="00F8257D" w:rsidRDefault="004B2A3E" w:rsidP="004B2A3E">
      <w:pPr>
        <w:widowControl w:val="0"/>
        <w:spacing w:after="60" w:line="220" w:lineRule="atLeast"/>
        <w:ind w:left="2124" w:right="245"/>
        <w:jc w:val="both"/>
        <w:rPr>
          <w:b/>
          <w:bCs/>
          <w:lang w:val="en-US"/>
        </w:rPr>
      </w:pPr>
      <w:r w:rsidRPr="00F8257D">
        <w:rPr>
          <w:bCs/>
          <w:lang w:val="en-US"/>
        </w:rPr>
        <w:t xml:space="preserve">Checking, printing and sorting tickets, provide support to the Management procedures, preparation for billing for flight companies, use of specific software that manage tickets information in order to calculate and register and store tickets data for financial/commercial purposes .   </w:t>
      </w:r>
    </w:p>
    <w:p w:rsidR="004B2A3E" w:rsidRPr="00F8257D" w:rsidRDefault="004B2A3E" w:rsidP="004B2A3E">
      <w:pPr>
        <w:widowControl w:val="0"/>
        <w:spacing w:after="60" w:line="220" w:lineRule="atLeast"/>
        <w:ind w:right="245"/>
        <w:jc w:val="both"/>
        <w:rPr>
          <w:b/>
          <w:bCs/>
          <w:lang w:val="en-US"/>
        </w:rPr>
      </w:pPr>
    </w:p>
    <w:p w:rsidR="004B2A3E" w:rsidRPr="00B30361" w:rsidRDefault="004B2A3E" w:rsidP="004B2A3E">
      <w:pPr>
        <w:widowControl w:val="0"/>
        <w:spacing w:after="60" w:line="220" w:lineRule="atLeast"/>
        <w:ind w:right="245"/>
        <w:jc w:val="both"/>
        <w:rPr>
          <w:b/>
          <w:bCs/>
          <w:sz w:val="24"/>
          <w:szCs w:val="24"/>
          <w:lang w:val="en-US"/>
        </w:rPr>
      </w:pPr>
      <w:r w:rsidRPr="00B30361">
        <w:rPr>
          <w:b/>
          <w:bCs/>
          <w:sz w:val="24"/>
          <w:szCs w:val="24"/>
          <w:lang w:val="en-US"/>
        </w:rPr>
        <w:t xml:space="preserve">2002 – 2003 </w:t>
      </w:r>
      <w:r w:rsidRPr="00B30361">
        <w:rPr>
          <w:b/>
          <w:bCs/>
          <w:sz w:val="24"/>
          <w:szCs w:val="24"/>
          <w:lang w:val="en-US"/>
        </w:rPr>
        <w:tab/>
      </w:r>
      <w:r w:rsidRPr="00B30361">
        <w:rPr>
          <w:b/>
          <w:bCs/>
          <w:sz w:val="24"/>
          <w:szCs w:val="24"/>
          <w:lang w:val="en-US"/>
        </w:rPr>
        <w:tab/>
        <w:t>Siemens Medical Solutions</w:t>
      </w:r>
    </w:p>
    <w:p w:rsidR="004B2A3E" w:rsidRPr="00F8257D" w:rsidRDefault="004B2A3E" w:rsidP="004B2A3E">
      <w:pPr>
        <w:widowControl w:val="0"/>
        <w:spacing w:after="60" w:line="220" w:lineRule="atLeast"/>
        <w:ind w:left="2124" w:right="245"/>
        <w:jc w:val="both"/>
        <w:rPr>
          <w:b/>
          <w:bCs/>
          <w:lang w:val="en-US"/>
        </w:rPr>
      </w:pPr>
      <w:proofErr w:type="spellStart"/>
      <w:r w:rsidRPr="00F8257D">
        <w:rPr>
          <w:b/>
          <w:bCs/>
          <w:lang w:val="en-US"/>
        </w:rPr>
        <w:t>Electromedicine</w:t>
      </w:r>
      <w:proofErr w:type="spellEnd"/>
      <w:r w:rsidRPr="00F8257D">
        <w:rPr>
          <w:b/>
          <w:bCs/>
          <w:lang w:val="en-US"/>
        </w:rPr>
        <w:t xml:space="preserve"> Technician Trainee</w:t>
      </w:r>
    </w:p>
    <w:p w:rsidR="004B2A3E" w:rsidRPr="00006AD2" w:rsidRDefault="004B2A3E" w:rsidP="004B2A3E">
      <w:pPr>
        <w:pStyle w:val="SemEspaamento"/>
        <w:ind w:left="2124"/>
        <w:rPr>
          <w:i/>
          <w:color w:val="FFFFFF" w:themeColor="background1"/>
          <w:sz w:val="32"/>
          <w:szCs w:val="32"/>
          <w:lang w:val="en-US"/>
        </w:rPr>
      </w:pPr>
      <w:r w:rsidRPr="00F8257D">
        <w:rPr>
          <w:lang w:val="en-US"/>
        </w:rPr>
        <w:t>Maintenance in equipment related to diagnosis and clinical treatment such as x-rays, magnetic resonance (MRI), computed tomography (CT), nuclear medicine and radiotherapy machines. Also worked as a translator of technical documents related to the machines mentioned above and performed contact with foreign collaborators in order to solve a harder fixing procedure a</w:t>
      </w:r>
      <w:r>
        <w:rPr>
          <w:lang w:val="en-US"/>
        </w:rPr>
        <w:t>nd assembling equipment as well.</w:t>
      </w:r>
    </w:p>
    <w:p w:rsidR="004B2A3E" w:rsidRDefault="004B2A3E" w:rsidP="004B2A3E">
      <w:pPr>
        <w:pStyle w:val="SemEspaamento"/>
        <w:rPr>
          <w:lang w:val="en-US"/>
        </w:rPr>
      </w:pPr>
    </w:p>
    <w:p w:rsidR="004B2A3E" w:rsidRDefault="004B2A3E" w:rsidP="004B2A3E">
      <w:pPr>
        <w:pStyle w:val="SemEspaamento"/>
        <w:rPr>
          <w:lang w:val="en-US"/>
        </w:rPr>
      </w:pPr>
    </w:p>
    <w:p w:rsidR="004B2A3E" w:rsidRPr="00E87E2F" w:rsidRDefault="004B2A3E" w:rsidP="004B2A3E">
      <w:pPr>
        <w:pStyle w:val="SemEspaamento"/>
        <w:pBdr>
          <w:top w:val="single" w:sz="4" w:space="1" w:color="auto"/>
        </w:pBdr>
        <w:shd w:val="pct15" w:color="auto" w:fill="auto"/>
        <w:rPr>
          <w:b/>
          <w:i/>
          <w:sz w:val="32"/>
          <w:szCs w:val="32"/>
          <w:lang w:val="en-US"/>
        </w:rPr>
      </w:pPr>
      <w:r w:rsidRPr="00E87E2F">
        <w:rPr>
          <w:b/>
          <w:i/>
          <w:sz w:val="32"/>
          <w:szCs w:val="32"/>
          <w:lang w:val="en-US"/>
        </w:rPr>
        <w:t>Languages</w:t>
      </w:r>
    </w:p>
    <w:p w:rsidR="004B2A3E" w:rsidRDefault="004B2A3E" w:rsidP="004B2A3E">
      <w:pPr>
        <w:pStyle w:val="SemEspaamento"/>
        <w:rPr>
          <w:i/>
          <w:sz w:val="32"/>
          <w:szCs w:val="32"/>
          <w:lang w:val="en-US"/>
        </w:rPr>
      </w:pPr>
    </w:p>
    <w:p w:rsidR="004B2A3E" w:rsidRDefault="004B2A3E" w:rsidP="004B2A3E">
      <w:pPr>
        <w:pStyle w:val="SemEspaamento"/>
        <w:rPr>
          <w:lang w:val="en-US"/>
        </w:rPr>
      </w:pPr>
      <w:r>
        <w:rPr>
          <w:lang w:val="en-US"/>
        </w:rPr>
        <w:t>Portuguese:  Native speaker from Brazil</w:t>
      </w:r>
    </w:p>
    <w:p w:rsidR="004B2A3E" w:rsidRDefault="004B2A3E" w:rsidP="004B2A3E">
      <w:pPr>
        <w:pStyle w:val="SemEspaamento"/>
        <w:rPr>
          <w:lang w:val="en-US"/>
        </w:rPr>
      </w:pPr>
      <w:r>
        <w:rPr>
          <w:lang w:val="en-US"/>
        </w:rPr>
        <w:t xml:space="preserve">English: Fluent (writing, speaking and listening skills) </w:t>
      </w:r>
    </w:p>
    <w:p w:rsidR="004B2A3E" w:rsidRPr="00A631F4" w:rsidRDefault="004B2A3E" w:rsidP="004B2A3E">
      <w:pPr>
        <w:pStyle w:val="SemEspaamento"/>
        <w:rPr>
          <w:lang w:val="en-US"/>
        </w:rPr>
      </w:pPr>
    </w:p>
    <w:p w:rsidR="004B2A3E" w:rsidRDefault="004B2A3E" w:rsidP="004B2A3E">
      <w:pPr>
        <w:spacing w:after="0" w:line="240" w:lineRule="auto"/>
        <w:jc w:val="both"/>
        <w:rPr>
          <w:lang w:val="en-US"/>
        </w:rPr>
      </w:pPr>
    </w:p>
    <w:p w:rsidR="004B2A3E" w:rsidRDefault="004B2A3E" w:rsidP="004B2A3E">
      <w:pPr>
        <w:spacing w:after="0" w:line="240" w:lineRule="auto"/>
        <w:jc w:val="both"/>
        <w:rPr>
          <w:lang w:val="en-US"/>
        </w:rPr>
      </w:pPr>
    </w:p>
    <w:p w:rsidR="00A13467" w:rsidRPr="00A55AFC" w:rsidRDefault="00A13467" w:rsidP="00A55AFC">
      <w:pPr>
        <w:spacing w:after="0" w:line="240" w:lineRule="auto"/>
        <w:rPr>
          <w:i/>
          <w:sz w:val="32"/>
          <w:szCs w:val="32"/>
          <w:lang w:val="en-US"/>
        </w:rPr>
      </w:pPr>
      <w:bookmarkStart w:id="0" w:name="_GoBack"/>
      <w:bookmarkEnd w:id="0"/>
    </w:p>
    <w:sectPr w:rsidR="00A13467" w:rsidRPr="00A55AFC" w:rsidSect="004B2A3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467"/>
    <w:rsid w:val="00006AD2"/>
    <w:rsid w:val="0001490B"/>
    <w:rsid w:val="00042C75"/>
    <w:rsid w:val="000811FF"/>
    <w:rsid w:val="00082B0F"/>
    <w:rsid w:val="0008645B"/>
    <w:rsid w:val="000E59A9"/>
    <w:rsid w:val="00130EF9"/>
    <w:rsid w:val="00174F66"/>
    <w:rsid w:val="00183C4A"/>
    <w:rsid w:val="001A1485"/>
    <w:rsid w:val="001A6E06"/>
    <w:rsid w:val="00232930"/>
    <w:rsid w:val="00251583"/>
    <w:rsid w:val="0026289B"/>
    <w:rsid w:val="002E2DF0"/>
    <w:rsid w:val="002E6B02"/>
    <w:rsid w:val="002F4839"/>
    <w:rsid w:val="002F79C5"/>
    <w:rsid w:val="00305455"/>
    <w:rsid w:val="00306BC3"/>
    <w:rsid w:val="00323666"/>
    <w:rsid w:val="00383826"/>
    <w:rsid w:val="003B1318"/>
    <w:rsid w:val="003B2857"/>
    <w:rsid w:val="003C0F68"/>
    <w:rsid w:val="003D06F9"/>
    <w:rsid w:val="003F3C79"/>
    <w:rsid w:val="003F76A9"/>
    <w:rsid w:val="00402F1F"/>
    <w:rsid w:val="004316B2"/>
    <w:rsid w:val="0043650F"/>
    <w:rsid w:val="004B2A3E"/>
    <w:rsid w:val="004D76D8"/>
    <w:rsid w:val="004F235B"/>
    <w:rsid w:val="00504894"/>
    <w:rsid w:val="005140DE"/>
    <w:rsid w:val="00535FC1"/>
    <w:rsid w:val="0054794F"/>
    <w:rsid w:val="00577ECD"/>
    <w:rsid w:val="0058082F"/>
    <w:rsid w:val="005D7262"/>
    <w:rsid w:val="00625EC7"/>
    <w:rsid w:val="0069455D"/>
    <w:rsid w:val="00696546"/>
    <w:rsid w:val="006F04E5"/>
    <w:rsid w:val="006F712D"/>
    <w:rsid w:val="00725CB8"/>
    <w:rsid w:val="0075292B"/>
    <w:rsid w:val="00765D0C"/>
    <w:rsid w:val="00797213"/>
    <w:rsid w:val="007D6A28"/>
    <w:rsid w:val="00875038"/>
    <w:rsid w:val="008A2B7F"/>
    <w:rsid w:val="008D3C2B"/>
    <w:rsid w:val="009156E3"/>
    <w:rsid w:val="00993981"/>
    <w:rsid w:val="009B1970"/>
    <w:rsid w:val="009F6FAD"/>
    <w:rsid w:val="00A13467"/>
    <w:rsid w:val="00A20654"/>
    <w:rsid w:val="00A20E6D"/>
    <w:rsid w:val="00A23A70"/>
    <w:rsid w:val="00A55AFC"/>
    <w:rsid w:val="00A631F4"/>
    <w:rsid w:val="00A761B2"/>
    <w:rsid w:val="00A8157D"/>
    <w:rsid w:val="00B24417"/>
    <w:rsid w:val="00B30361"/>
    <w:rsid w:val="00B46BDD"/>
    <w:rsid w:val="00B737C4"/>
    <w:rsid w:val="00B809C8"/>
    <w:rsid w:val="00B90B55"/>
    <w:rsid w:val="00B97749"/>
    <w:rsid w:val="00BA053B"/>
    <w:rsid w:val="00BB3CB9"/>
    <w:rsid w:val="00BD4458"/>
    <w:rsid w:val="00C138E9"/>
    <w:rsid w:val="00C21896"/>
    <w:rsid w:val="00C21BCC"/>
    <w:rsid w:val="00C23E78"/>
    <w:rsid w:val="00C563D5"/>
    <w:rsid w:val="00C61F0A"/>
    <w:rsid w:val="00C75321"/>
    <w:rsid w:val="00C85B39"/>
    <w:rsid w:val="00CF16E4"/>
    <w:rsid w:val="00CF4D39"/>
    <w:rsid w:val="00D13E40"/>
    <w:rsid w:val="00D167A3"/>
    <w:rsid w:val="00D41167"/>
    <w:rsid w:val="00D71C68"/>
    <w:rsid w:val="00D72A28"/>
    <w:rsid w:val="00D7594A"/>
    <w:rsid w:val="00DA3757"/>
    <w:rsid w:val="00E068EA"/>
    <w:rsid w:val="00E25DD5"/>
    <w:rsid w:val="00E414DA"/>
    <w:rsid w:val="00E87E2F"/>
    <w:rsid w:val="00EA3F74"/>
    <w:rsid w:val="00EF0AEA"/>
    <w:rsid w:val="00F23D0D"/>
    <w:rsid w:val="00F44D6A"/>
    <w:rsid w:val="00F7027F"/>
    <w:rsid w:val="00F8257D"/>
    <w:rsid w:val="00FB6DD3"/>
    <w:rsid w:val="00FE3F4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902379-D065-48B6-8C23-A6191967B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594A"/>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A134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765D0C"/>
    <w:rPr>
      <w:color w:val="0000FF" w:themeColor="hyperlink"/>
      <w:u w:val="single"/>
    </w:rPr>
  </w:style>
  <w:style w:type="paragraph" w:styleId="SemEspaamento">
    <w:name w:val="No Spacing"/>
    <w:uiPriority w:val="1"/>
    <w:qFormat/>
    <w:rsid w:val="00A23A70"/>
    <w:pPr>
      <w:spacing w:after="0" w:line="240" w:lineRule="auto"/>
    </w:pPr>
  </w:style>
  <w:style w:type="paragraph" w:styleId="Textodebalo">
    <w:name w:val="Balloon Text"/>
    <w:basedOn w:val="Normal"/>
    <w:link w:val="TextodebaloChar"/>
    <w:uiPriority w:val="99"/>
    <w:semiHidden/>
    <w:unhideWhenUsed/>
    <w:rsid w:val="001A6E06"/>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1A6E0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6109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vidadestecnologicas.com/" TargetMode="External"/><Relationship Id="rId3" Type="http://schemas.openxmlformats.org/officeDocument/2006/relationships/settings" Target="settings.xml"/><Relationship Id="rId7" Type="http://schemas.openxmlformats.org/officeDocument/2006/relationships/hyperlink" Target="mailto:ldmtranslator@gmail.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hyperlink" Target="http://www.linkedin.com/pub/leonardo-menezes/25/53a/0"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B10056-EFAD-49F6-8111-C801F8A740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6</Pages>
  <Words>1322</Words>
  <Characters>7142</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Lionbrodge</dc:creator>
  <cp:lastModifiedBy>Leonardo Dias Menezes</cp:lastModifiedBy>
  <cp:revision>9</cp:revision>
  <cp:lastPrinted>2015-05-12T19:11:00Z</cp:lastPrinted>
  <dcterms:created xsi:type="dcterms:W3CDTF">2015-06-11T15:43:00Z</dcterms:created>
  <dcterms:modified xsi:type="dcterms:W3CDTF">2016-01-04T18:45:00Z</dcterms:modified>
</cp:coreProperties>
</file>